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93" w:rsidRPr="00767293" w:rsidRDefault="00767293" w:rsidP="00767293">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Қазақстан Республикасы</w:t>
      </w:r>
    </w:p>
    <w:p w:rsidR="00767293" w:rsidRPr="00767293" w:rsidRDefault="00767293" w:rsidP="00767293">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 xml:space="preserve">Қаржы министрінің </w:t>
      </w:r>
    </w:p>
    <w:p w:rsidR="00767293" w:rsidRPr="00767293" w:rsidRDefault="00767293" w:rsidP="00767293">
      <w:pPr>
        <w:tabs>
          <w:tab w:val="left" w:pos="8460"/>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2015 жылғы 27 сәуірдегі</w:t>
      </w:r>
    </w:p>
    <w:p w:rsidR="00767293" w:rsidRPr="00767293" w:rsidRDefault="00767293" w:rsidP="00767293">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 xml:space="preserve">№ 284 </w:t>
      </w:r>
      <w:hyperlink r:id="rId8" w:history="1">
        <w:r w:rsidRPr="00767293">
          <w:rPr>
            <w:rFonts w:ascii="Times New Roman" w:eastAsia="Calibri" w:hAnsi="Times New Roman"/>
            <w:sz w:val="24"/>
            <w:szCs w:val="24"/>
            <w:lang w:val="kk-KZ" w:eastAsia="ru-RU"/>
          </w:rPr>
          <w:t>бұйрығына</w:t>
        </w:r>
      </w:hyperlink>
    </w:p>
    <w:p w:rsidR="00767293" w:rsidRPr="00767293" w:rsidRDefault="00767293" w:rsidP="00767293">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42–қосымша</w:t>
      </w:r>
    </w:p>
    <w:p w:rsidR="00767293" w:rsidRPr="00767293" w:rsidRDefault="00767293" w:rsidP="00767293">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767293" w:rsidRPr="00767293" w:rsidRDefault="00767293" w:rsidP="00767293">
      <w:pPr>
        <w:overflowPunct w:val="0"/>
        <w:autoSpaceDE w:val="0"/>
        <w:autoSpaceDN w:val="0"/>
        <w:adjustRightInd w:val="0"/>
        <w:spacing w:after="0" w:line="240" w:lineRule="auto"/>
        <w:ind w:left="4536"/>
        <w:jc w:val="center"/>
        <w:rPr>
          <w:rFonts w:ascii="Times New Roman" w:eastAsia="Calibri" w:hAnsi="Times New Roman"/>
          <w:sz w:val="20"/>
          <w:szCs w:val="20"/>
          <w:lang w:val="kk-KZ" w:eastAsia="ru-RU"/>
        </w:rPr>
      </w:pPr>
    </w:p>
    <w:p w:rsidR="00767293" w:rsidRPr="00767293" w:rsidRDefault="00767293" w:rsidP="00767293">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767293">
        <w:rPr>
          <w:rFonts w:ascii="Times New Roman" w:eastAsia="Calibri" w:hAnsi="Times New Roman"/>
          <w:b/>
          <w:sz w:val="28"/>
          <w:szCs w:val="28"/>
          <w:lang w:val="kk-KZ"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беру»</w:t>
      </w:r>
      <w:r w:rsidRPr="00767293">
        <w:rPr>
          <w:rFonts w:ascii="Times New Roman" w:eastAsia="Calibri" w:hAnsi="Times New Roman"/>
          <w:b/>
          <w:bCs/>
          <w:sz w:val="28"/>
          <w:szCs w:val="28"/>
          <w:lang w:val="kk-KZ" w:eastAsia="ru-RU"/>
        </w:rPr>
        <w:t>мемлекеттік көрсетілетін</w:t>
      </w:r>
      <w:r w:rsidRPr="00767293">
        <w:rPr>
          <w:rFonts w:ascii="Times New Roman" w:eastAsia="Calibri" w:hAnsi="Times New Roman"/>
          <w:b/>
          <w:sz w:val="28"/>
          <w:szCs w:val="28"/>
          <w:lang w:val="kk-KZ" w:eastAsia="ru-RU"/>
        </w:rPr>
        <w:t xml:space="preserve"> қызмет стандарты</w:t>
      </w:r>
    </w:p>
    <w:p w:rsidR="00767293" w:rsidRPr="00767293" w:rsidRDefault="00767293" w:rsidP="00767293">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p>
    <w:p w:rsidR="00767293" w:rsidRPr="00767293" w:rsidRDefault="00767293" w:rsidP="00767293">
      <w:pPr>
        <w:numPr>
          <w:ilvl w:val="0"/>
          <w:numId w:val="1"/>
        </w:numPr>
        <w:overflowPunct w:val="0"/>
        <w:autoSpaceDE w:val="0"/>
        <w:autoSpaceDN w:val="0"/>
        <w:adjustRightInd w:val="0"/>
        <w:spacing w:after="0" w:line="240" w:lineRule="auto"/>
        <w:contextualSpacing/>
        <w:jc w:val="center"/>
        <w:rPr>
          <w:rFonts w:ascii="Times New Roman" w:eastAsia="Calibri" w:hAnsi="Times New Roman"/>
          <w:b/>
          <w:sz w:val="28"/>
          <w:szCs w:val="28"/>
          <w:lang w:val="en-US" w:eastAsia="ru-RU"/>
        </w:rPr>
      </w:pPr>
      <w:r w:rsidRPr="00767293">
        <w:rPr>
          <w:rFonts w:ascii="Times New Roman" w:eastAsia="Calibri" w:hAnsi="Times New Roman"/>
          <w:b/>
          <w:sz w:val="28"/>
          <w:szCs w:val="28"/>
          <w:lang w:val="kk-KZ" w:eastAsia="ru-RU"/>
        </w:rPr>
        <w:t>Жалпы ережелер</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1.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беру» мемлекеттік көрсетілетін қызметі (бұдан әрі – мемлекеттік көрсетілетін қызмет).</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2. Мемлекеттік көрсетілетін қызмет стандартын Қазақстан Республикасы Қаржы министрлігі (бұдан әрі – Министрлік) әзірледі.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3. Мемлекеттік қызметті Қаржымині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Өтініштерді қабылдау және мемлекеттік қызмет көрсету нәтижесін беру:</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1) көрсетілетін қызметті берушінің кеңсесі;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2) «Азаматтарға арналған үкімет» мемлекеттік корпорациясы" коммерциялық емес акционерлік қоғам (бұдан әрі – Мемлекеттік корпорация) арқылы жүзеге асырылады.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67293" w:rsidRPr="00767293" w:rsidRDefault="00767293" w:rsidP="00767293">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767293">
        <w:rPr>
          <w:rFonts w:ascii="Times New Roman" w:eastAsia="Calibri" w:hAnsi="Times New Roman"/>
          <w:b/>
          <w:bCs/>
          <w:sz w:val="28"/>
          <w:szCs w:val="28"/>
          <w:lang w:val="kk-KZ" w:eastAsia="ru-RU"/>
        </w:rPr>
        <w:t>2. Мемлекеттік қызметті көрсету тәртібі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4. Мемлекеттік қызметті көрсету мерзімі: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1) көрсетілетін қызметті алушы құжаттар топтамасын көрсетілетін қызметті берушіге тапсырған сәттен бастап – 30 (отыз) жұмыс күн.</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Мемлекеттік корпорацияға жүгінген кезде қабылдау күн мемлекеттік қызметті көрсету мерзіміне кірмейді;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2) көрсетілетін қызметті алушының көрсетілетін қызметті берушіге құжаттар топтамасын тапсыруы үшін күтудің рұқсат берілетін ең ұзақ уақыты – 30 (отыз) минут;</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3) көрсетілетін қызметті алушыға қызмет көрсетудің барынша жол берілетін уақыты – 30 (отыз) минут;</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5. Мемлекеттік қызметті көрсету нысаны: қағаз түрінде.</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lastRenderedPageBreak/>
        <w:t>6. Мемлекеттік қызметті көрсету нәтижесі белгілі бір уақыт кезеңі ішінде әртүрлі партиямен әкелу болжанған, құрастырылмаған немесе бөлшектелген түрдегі, оның ішінде жиынтықталмаған немесе жасалып бітпеген түрдегі тауарды сыныптау туралы шешімін (бұдан әрі – құрастырылмаған түрдегі тауарды сыныптау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беру болып табылады.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Мемлекеттік қызмет көрсету нәтижесін ұсыну нысаны: қағаз түрінде.</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7. Мемлекеттік қызмет тегін заңды тұлғаларға (бұдан әрі – көрсетілетін қызметті алушы) көрсетіледі.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8. Көрсетілетін қызметті берушінің жұмыс кестесі: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Өтініштерді қабылдау және мемелекеттік қызмет көрсету нәтижелерін беру сағат 13.00–ден 14.30–ға дейінгі түскі үзіліспен, сағат 09.00–ден 17.30–ға дейін.</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Мемлекеттік қызмет алдын ала жазылуды талап етпей және жеделдетілген қызмет көрсетусіз кезек тәртібінде жүзеге асырылады.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9. Көрсетілетін қызметті алушы көрсетілетін қызметті берушіге жүгінген кезде мемлекеттік қызмет көрсету үшін қажетті құжаттардың тізбесі: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1) осы мемлекеттік көрсетілетін қызмет стандартына 1-қосымшаға сәйкес нысан бойынша өтініш;</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2) шарттың (келісімшарттың) нотариат куәландырған көшірмесі;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3) өздерінің негізінде құрастырылмаған түрдегі тауарды сыныптау туралы шешім қабылданатын құжаттар (жұмыс істеу қағидаты мен функциялар көрсетіле отырып, тауардың және оның құрауыштарының техникалық сипаттамасы, монтаждау немесе жинау тәсілінің сипаттамасы, тауар және оның құрауыштары өндірілген материалдардың сипаттамасы, жинау сызбалары, схемалар, мүмкін болса тауардың фотосуреттері, оны өндірушілердің каталогтары, бейнематериалы, егжей-тегжейлі өзіндік ерекшелігі).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Қызметті алушының жеке басын сәйкестендіру үшін жеке басын куәландыратын құжат көрсетіледі.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Көрсетілетін қызметті алушыдан ақпараттық жүйелерден алуға болатын құжаттарды талап етуге рұқсат етілмейді.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 xml:space="preserve">Өтініш құрастырылмаған немесе бөлшектелген түрде, оның ішінде жасақталмаған немесе жасалып бітпеген түрде әкелінген тауардың бірінші партиясына қатысты кедендік рәсіммен (кедендік транзит кедендік рәсімін қоспағанда) орналастыру үшін декларант берген тауарларға арналған декларацияны кеден органы тіркегенге дейін беріледі. </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 xml:space="preserve">Егер өтініш иесі ұсынған құжаттар мен мәліметтер құрастырылмаған түрдегі тауарды сыныптау туралы шешім қабылдауға жеткіліксіз болса, </w:t>
      </w:r>
      <w:r w:rsidRPr="00767293">
        <w:rPr>
          <w:rFonts w:ascii="Times New Roman" w:eastAsia="Calibri" w:hAnsi="Times New Roman"/>
          <w:sz w:val="28"/>
          <w:szCs w:val="28"/>
          <w:lang w:val="kk-KZ" w:eastAsia="ru-RU"/>
        </w:rPr>
        <w:lastRenderedPageBreak/>
        <w:t>уәкілетті орган немесе аумақтық кеден органы құрастырылмаған түрдегі тауарды сыныптау туралы шешім қабылдау туралы өтініш келіп түскен күннен бастап 10 (он) жұмыс күнінен кешіктірмей, өтініш иесін қосымша ақпарат ұсыну қажеттігі туралы хабардар етеді.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Қосымша ақпарат өтініш иесі жазбаша хабардар етілген күннен бастап күнтізбелік 30 (отыз) күн ішінде ұсынылуға тиіс.</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Қосымша ақпарат ұсыну қажет болған жағдайда, осы мемлекеттік көрсетілетін қызмет стандартының 4–тармағының 1) тармақшасындағы мерзім тоқтатыла тұрады және сұратылған мәліметтер бар соңғы құжат алынған күннен бастап қайта жаңартылады.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 xml:space="preserve">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 </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767293">
        <w:rPr>
          <w:rFonts w:ascii="Times New Roman" w:eastAsia="Calibri" w:hAnsi="Times New Roman"/>
          <w:color w:val="000000"/>
          <w:sz w:val="28"/>
          <w:szCs w:val="28"/>
          <w:lang w:val="kk-KZ" w:eastAsia="ru-RU"/>
        </w:rPr>
        <w:t>Мемлекеттік корпорацияда көрсетілетін қызметті алушыға немесе оның өкіліне дайын құжаттарды беруді тиісті құжаттарды қабылдағаны туралы қолхат негізінде жеке куәлігін көрсеткен кезде және заңды тұлға үшін – өкілдің тиісті өкілеттігін растайтын және жеке тұлға үшін – нотариат куәландырған сенімхат негізінде жүзеге асырылады.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Мемлекеттік корпорация, көрсетілетін қызметті алушы жүгінбегендіктен мерзімінде берілмеген құжаттардың бір айдың ішінде сақталуын қамтамасыз етеді, кейіннен оларды көрсетілетін қызметті берушіге одан әрі сақтау үшін береді. Көрсетілетін қызметті алушы бір ай өткен соң жүгінген кезде, Мемлекеттік корпорацияның сұрауы бойынша көрсетілетін қызметті беруші бір жұмыс күн ішінде дайын құжаттарды Мемлекеттік корпорацияға көрсетілетін қызметті алушыға беру үшін жолдайды.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10. Мемлекеттік қызметті көрсетуден бас тарту үшін мыналар негіздемелер болып табылады: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1) егер қосымша ақпарат осы мемлекеттік көрсетілетін қызмет стандартының 9-тармағында белгіленген мерзімде ұсынылмаса не көрсетілетін қызметті алушы тауарды сыныптау үшін қажетті құжаттар мен мәліметтерді ұсынудан бас тартса;</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lastRenderedPageBreak/>
        <w:t xml:space="preserve">2) егер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тауардың құрауыштары сыныптау қағидаларына сәйкес жасалып біткен немесе жасақталған тауардың коды бойынша сыныпталатын тауарды түзбесе; </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 xml:space="preserve">3) өтініште және оған қоса берілген құжаттарда көрсетілген қарама-қайшы ақпарат болған кезде. </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 xml:space="preserve"> </w:t>
      </w:r>
    </w:p>
    <w:p w:rsidR="00767293" w:rsidRPr="00767293" w:rsidRDefault="00767293" w:rsidP="00767293">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767293">
        <w:rPr>
          <w:rFonts w:ascii="Times New Roman" w:eastAsia="Calibri" w:hAnsi="Times New Roman"/>
          <w:b/>
          <w:sz w:val="28"/>
          <w:szCs w:val="28"/>
          <w:lang w:val="kk-KZ" w:eastAsia="ru-RU"/>
        </w:rPr>
        <w:t>3. Орталық мемлекеттік органның, сондай-ақ көрсетілетін қызметті берушінің және (немесе) олардың лауазымды тұлғаларының, Мемлекеттік корпорацияның қызметкерлерінің мемлекеттік қызметтер көрсету мәселелері бойынша шешімдеріне, әрекеттеріне (әрекетсіздігіне) шағымдану тәртібі</w:t>
      </w:r>
    </w:p>
    <w:p w:rsidR="00767293" w:rsidRPr="00767293" w:rsidRDefault="00767293" w:rsidP="00767293">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11.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Pr="00767293">
        <w:rPr>
          <w:rFonts w:ascii="Times New Roman" w:eastAsia="Calibri" w:hAnsi="Times New Roman"/>
          <w:sz w:val="20"/>
          <w:szCs w:val="20"/>
          <w:lang w:val="kk-KZ" w:eastAsia="ru-RU"/>
        </w:rPr>
        <w:t xml:space="preserve"> </w:t>
      </w:r>
      <w:r w:rsidRPr="00767293">
        <w:rPr>
          <w:rFonts w:ascii="Times New Roman" w:eastAsia="Calibri" w:hAnsi="Times New Roman"/>
          <w:sz w:val="28"/>
          <w:szCs w:val="28"/>
          <w:lang w:val="kk-KZ" w:eastAsia="ru-RU"/>
        </w:rPr>
        <w:t>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бойынша Мемлекеттік корпорацияның басшысына жолданады.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Көрсетілетін қызметті алушының шағымында:</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1) жеке тұлға үшін – оның тегi, аты, сондай-ақ қалауы бойынша әкесiнiң аты, жеке сәйкестендіру нөмірі, пошталық мекенжайы және байланыс телефоны;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Өтінішке көрсетілетін қызметті алушы немесе оның өкiлi қол қояды.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lastRenderedPageBreak/>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 xml:space="preserve">Қолма-қол сондай-ақ, пошта арқылы Мемлекеттік корпорацияға келіп түскен шағымды қабылдаудың расталуы оның тіркелуі (мөртаңба, кіріс нөмірі және тіркеу күні шағымның екінші данасына немесе шағымға ілеспе хатқа қойылады) болып табылады. </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Бейнеөтінішті қабылдау келу арқылы көрсетілетін қызметті алушы жеке басын куәландыратын құжатты ұсынған жағдайда Мемлекеттік корпорацияның филиалдарында жүргізіледі.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Мемлекеттік корпорацияның қызметкері: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көрсетілетін қызметті алушыны сәйкестендіруді жүргізеді;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«Бейне өтініш берген азаматтарды тіркеу» журналына өтініш берушінің жеке басын куәландыратын құжаттың деректерін енгізеді;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бейнеөтініш берудің негізгі қағидаларын түсіндіреді;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өтініш берушіні бейнеөтініш беру бөлмесіне шығарып салады.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Көрсетілетін қызметті берушінің, Мемлекеттік корпорациясының атына,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Портал арқылы шағымдану тәртібі туралы ақпаратты бірыңғай байланыс орталығы арқылы алуға болады.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lastRenderedPageBreak/>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67293" w:rsidRPr="00767293" w:rsidRDefault="00767293" w:rsidP="00767293">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767293">
        <w:rPr>
          <w:rFonts w:ascii="Times New Roman" w:eastAsia="Calibri" w:hAnsi="Times New Roman"/>
          <w:b/>
          <w:sz w:val="28"/>
          <w:szCs w:val="28"/>
          <w:lang w:val="kk-KZ" w:eastAsia="ru-RU"/>
        </w:rPr>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 xml:space="preserve">14. Мемлекеттік қызметті көрсету орындарының мекенжайлары: </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көрсетілетін қызметті берушінің – www.kgd.gov.kz, www.minfin.gov.kz;</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Мемлекеттік корпорацияның – www. gov4c.kz интернет-ресурстарында орналастырылған.</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15. Көрсетілетін қызметті алушының мемлекеттік қызмет көрсету тәртібі және мәртебесі туралы ақпаратты, Бірыңғай байланыс орталығы арқылы қашықтан қол жеткізу режимінде алу мүмкіндігі бар.</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16. Бірыңғай байланыс орталығының байланыс телефондары: 1414, 8-800-080-7777.</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bookmarkStart w:id="0" w:name="_GoBack"/>
      <w:bookmarkEnd w:id="0"/>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lastRenderedPageBreak/>
        <w:t>«Белгілі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беру»мемлекеттік көрсетілетін қызмет стандарты</w:t>
      </w:r>
    </w:p>
    <w:p w:rsidR="00767293" w:rsidRPr="00767293" w:rsidRDefault="00767293" w:rsidP="00767293">
      <w:pPr>
        <w:tabs>
          <w:tab w:val="left" w:pos="993"/>
          <w:tab w:val="left" w:pos="6096"/>
        </w:tabs>
        <w:overflowPunct w:val="0"/>
        <w:autoSpaceDE w:val="0"/>
        <w:autoSpaceDN w:val="0"/>
        <w:adjustRightInd w:val="0"/>
        <w:spacing w:after="0" w:line="240" w:lineRule="auto"/>
        <w:ind w:left="6237"/>
        <w:contextualSpacing/>
        <w:jc w:val="center"/>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мемлекеттік көрсетілетін</w:t>
      </w:r>
    </w:p>
    <w:p w:rsidR="00767293" w:rsidRPr="00767293" w:rsidRDefault="00767293" w:rsidP="00767293">
      <w:pPr>
        <w:tabs>
          <w:tab w:val="left" w:pos="993"/>
          <w:tab w:val="left" w:pos="6096"/>
        </w:tabs>
        <w:overflowPunct w:val="0"/>
        <w:autoSpaceDE w:val="0"/>
        <w:autoSpaceDN w:val="0"/>
        <w:adjustRightInd w:val="0"/>
        <w:spacing w:after="0" w:line="240" w:lineRule="auto"/>
        <w:ind w:left="6237"/>
        <w:contextualSpacing/>
        <w:jc w:val="center"/>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қызметтер стандартына</w:t>
      </w:r>
    </w:p>
    <w:p w:rsidR="00767293" w:rsidRPr="00767293" w:rsidRDefault="00767293" w:rsidP="00767293">
      <w:pPr>
        <w:tabs>
          <w:tab w:val="left" w:pos="993"/>
          <w:tab w:val="left" w:pos="6096"/>
        </w:tabs>
        <w:overflowPunct w:val="0"/>
        <w:autoSpaceDE w:val="0"/>
        <w:autoSpaceDN w:val="0"/>
        <w:adjustRightInd w:val="0"/>
        <w:spacing w:after="0" w:line="240" w:lineRule="auto"/>
        <w:ind w:left="6237"/>
        <w:contextualSpacing/>
        <w:jc w:val="center"/>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1-қосымша</w:t>
      </w:r>
    </w:p>
    <w:p w:rsidR="00767293" w:rsidRPr="00767293" w:rsidRDefault="00767293" w:rsidP="00767293">
      <w:pPr>
        <w:tabs>
          <w:tab w:val="left" w:pos="993"/>
          <w:tab w:val="left" w:pos="6096"/>
        </w:tabs>
        <w:overflowPunct w:val="0"/>
        <w:autoSpaceDE w:val="0"/>
        <w:autoSpaceDN w:val="0"/>
        <w:adjustRightInd w:val="0"/>
        <w:spacing w:after="0" w:line="240" w:lineRule="auto"/>
        <w:ind w:left="6237"/>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6096"/>
        </w:tabs>
        <w:overflowPunct w:val="0"/>
        <w:autoSpaceDE w:val="0"/>
        <w:autoSpaceDN w:val="0"/>
        <w:adjustRightInd w:val="0"/>
        <w:spacing w:after="0" w:line="240" w:lineRule="auto"/>
        <w:ind w:left="6237"/>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6096"/>
        </w:tabs>
        <w:overflowPunct w:val="0"/>
        <w:autoSpaceDE w:val="0"/>
        <w:autoSpaceDN w:val="0"/>
        <w:adjustRightInd w:val="0"/>
        <w:spacing w:after="0" w:line="240" w:lineRule="auto"/>
        <w:ind w:left="6237"/>
        <w:contextualSpacing/>
        <w:jc w:val="right"/>
        <w:rPr>
          <w:rFonts w:ascii="Times New Roman" w:eastAsia="Calibri" w:hAnsi="Times New Roman"/>
          <w:sz w:val="28"/>
          <w:szCs w:val="20"/>
          <w:lang w:val="kk-KZ" w:eastAsia="ru-RU"/>
        </w:rPr>
      </w:pPr>
      <w:r w:rsidRPr="00767293">
        <w:rPr>
          <w:rFonts w:ascii="Times New Roman" w:eastAsia="Calibri" w:hAnsi="Times New Roman"/>
          <w:sz w:val="28"/>
          <w:szCs w:val="20"/>
          <w:lang w:val="kk-KZ" w:eastAsia="ru-RU"/>
        </w:rPr>
        <w:t>нысан</w:t>
      </w:r>
    </w:p>
    <w:p w:rsidR="00767293" w:rsidRPr="00767293" w:rsidRDefault="00767293" w:rsidP="00767293">
      <w:pPr>
        <w:tabs>
          <w:tab w:val="left" w:pos="993"/>
          <w:tab w:val="left" w:pos="6096"/>
        </w:tabs>
        <w:overflowPunct w:val="0"/>
        <w:autoSpaceDE w:val="0"/>
        <w:autoSpaceDN w:val="0"/>
        <w:adjustRightInd w:val="0"/>
        <w:spacing w:after="0" w:line="240" w:lineRule="auto"/>
        <w:ind w:left="6237"/>
        <w:contextualSpacing/>
        <w:jc w:val="center"/>
        <w:rPr>
          <w:rFonts w:ascii="Times New Roman" w:eastAsia="Calibri" w:hAnsi="Times New Roman"/>
          <w:sz w:val="28"/>
          <w:szCs w:val="20"/>
          <w:lang w:val="kk-KZ" w:eastAsia="ru-RU"/>
        </w:rPr>
      </w:pPr>
    </w:p>
    <w:p w:rsidR="00767293" w:rsidRPr="00767293" w:rsidRDefault="00767293" w:rsidP="00767293">
      <w:pPr>
        <w:overflowPunct w:val="0"/>
        <w:autoSpaceDE w:val="0"/>
        <w:autoSpaceDN w:val="0"/>
        <w:adjustRightInd w:val="0"/>
        <w:spacing w:after="0" w:line="240" w:lineRule="auto"/>
        <w:jc w:val="center"/>
        <w:rPr>
          <w:rFonts w:ascii="Times New Roman" w:eastAsia="Calibri" w:hAnsi="Times New Roman"/>
          <w:b/>
          <w:sz w:val="28"/>
          <w:szCs w:val="20"/>
          <w:lang w:val="kk-KZ" w:eastAsia="ru-RU"/>
        </w:rPr>
      </w:pPr>
      <w:r w:rsidRPr="00767293">
        <w:rPr>
          <w:rFonts w:ascii="Times New Roman" w:eastAsia="Calibri" w:hAnsi="Times New Roman"/>
          <w:b/>
          <w:bCs/>
          <w:sz w:val="28"/>
          <w:szCs w:val="20"/>
          <w:lang w:val="kk-KZ" w:eastAsia="ru-RU"/>
        </w:rPr>
        <w:t xml:space="preserve">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 туралы </w:t>
      </w:r>
      <w:r w:rsidRPr="00767293">
        <w:rPr>
          <w:rFonts w:ascii="Times New Roman" w:eastAsia="Calibri" w:hAnsi="Times New Roman"/>
          <w:b/>
          <w:sz w:val="28"/>
          <w:szCs w:val="20"/>
          <w:lang w:val="kk-KZ" w:eastAsia="ru-RU"/>
        </w:rPr>
        <w:t xml:space="preserve">өтініш </w:t>
      </w:r>
    </w:p>
    <w:p w:rsidR="00767293" w:rsidRPr="00767293" w:rsidRDefault="00767293" w:rsidP="00767293">
      <w:pPr>
        <w:overflowPunct w:val="0"/>
        <w:autoSpaceDE w:val="0"/>
        <w:autoSpaceDN w:val="0"/>
        <w:adjustRightInd w:val="0"/>
        <w:spacing w:after="0" w:line="240" w:lineRule="auto"/>
        <w:jc w:val="center"/>
        <w:rPr>
          <w:rFonts w:ascii="Times New Roman" w:eastAsia="Calibri" w:hAnsi="Times New Roman"/>
          <w:sz w:val="28"/>
          <w:szCs w:val="20"/>
          <w:lang w:val="kk-KZ" w:eastAsia="ru-RU"/>
        </w:rPr>
      </w:pPr>
    </w:p>
    <w:tbl>
      <w:tblPr>
        <w:tblStyle w:val="ad"/>
        <w:tblW w:w="0" w:type="auto"/>
        <w:tblLook w:val="04A0" w:firstRow="1" w:lastRow="0" w:firstColumn="1" w:lastColumn="0" w:noHBand="0" w:noVBand="1"/>
      </w:tblPr>
      <w:tblGrid>
        <w:gridCol w:w="4845"/>
        <w:gridCol w:w="4846"/>
      </w:tblGrid>
      <w:tr w:rsidR="00767293" w:rsidRPr="00767293" w:rsidTr="00C53487">
        <w:tc>
          <w:tcPr>
            <w:tcW w:w="4845" w:type="dxa"/>
          </w:tcPr>
          <w:p w:rsidR="00767293" w:rsidRPr="00767293" w:rsidRDefault="00767293" w:rsidP="00767293">
            <w:pPr>
              <w:overflowPunct w:val="0"/>
              <w:autoSpaceDE w:val="0"/>
              <w:autoSpaceDN w:val="0"/>
              <w:adjustRightInd w:val="0"/>
              <w:spacing w:line="285" w:lineRule="atLeast"/>
              <w:contextualSpacing/>
              <w:jc w:val="both"/>
              <w:rPr>
                <w:rFonts w:ascii="Times New Roman" w:hAnsi="Times New Roman"/>
                <w:spacing w:val="2"/>
                <w:sz w:val="28"/>
                <w:szCs w:val="28"/>
                <w:lang w:val="kk-KZ"/>
              </w:rPr>
            </w:pPr>
            <w:r w:rsidRPr="00767293">
              <w:rPr>
                <w:rFonts w:ascii="Times New Roman" w:hAnsi="Times New Roman"/>
                <w:spacing w:val="2"/>
                <w:sz w:val="28"/>
                <w:szCs w:val="28"/>
                <w:lang w:val="kk-KZ"/>
              </w:rPr>
              <w:t xml:space="preserve">1. Өтініш иесі (заңды тұлғаның атауы, заңды мекен-жайы, бизнес-сәйестендіру нөмірі </w:t>
            </w:r>
            <w:r w:rsidRPr="00767293">
              <w:rPr>
                <w:rFonts w:ascii="Times New Roman" w:eastAsia="Calibri" w:hAnsi="Times New Roman"/>
                <w:sz w:val="28"/>
                <w:szCs w:val="28"/>
                <w:lang w:val="kk-KZ"/>
              </w:rPr>
              <w:t>және мекенжайы</w:t>
            </w:r>
            <w:r w:rsidRPr="00767293">
              <w:rPr>
                <w:rFonts w:ascii="Times New Roman" w:hAnsi="Times New Roman"/>
                <w:spacing w:val="2"/>
                <w:sz w:val="28"/>
                <w:szCs w:val="28"/>
                <w:lang w:val="kk-KZ"/>
              </w:rPr>
              <w:t>)</w:t>
            </w:r>
          </w:p>
          <w:p w:rsidR="00767293" w:rsidRPr="00767293" w:rsidRDefault="00767293" w:rsidP="00767293">
            <w:pPr>
              <w:overflowPunct w:val="0"/>
              <w:autoSpaceDE w:val="0"/>
              <w:autoSpaceDN w:val="0"/>
              <w:adjustRightInd w:val="0"/>
              <w:spacing w:line="285" w:lineRule="atLeast"/>
              <w:contextualSpacing/>
              <w:jc w:val="both"/>
              <w:rPr>
                <w:rFonts w:ascii="Times New Roman" w:hAnsi="Times New Roman"/>
                <w:spacing w:val="2"/>
                <w:sz w:val="28"/>
                <w:szCs w:val="28"/>
                <w:lang w:val="kk-KZ"/>
              </w:rPr>
            </w:pPr>
          </w:p>
        </w:tc>
        <w:tc>
          <w:tcPr>
            <w:tcW w:w="4846" w:type="dxa"/>
          </w:tcPr>
          <w:p w:rsidR="00767293" w:rsidRPr="00767293" w:rsidRDefault="00767293" w:rsidP="00767293">
            <w:pPr>
              <w:tabs>
                <w:tab w:val="left" w:pos="-25"/>
                <w:tab w:val="left" w:pos="258"/>
              </w:tabs>
              <w:overflowPunct w:val="0"/>
              <w:autoSpaceDE w:val="0"/>
              <w:autoSpaceDN w:val="0"/>
              <w:adjustRightInd w:val="0"/>
              <w:spacing w:line="285" w:lineRule="atLeast"/>
              <w:jc w:val="both"/>
              <w:rPr>
                <w:rFonts w:ascii="Times New Roman" w:hAnsi="Times New Roman"/>
                <w:spacing w:val="2"/>
                <w:sz w:val="28"/>
                <w:szCs w:val="28"/>
                <w:lang w:val="kk-KZ"/>
              </w:rPr>
            </w:pPr>
            <w:r w:rsidRPr="00767293">
              <w:rPr>
                <w:rFonts w:ascii="Times New Roman" w:hAnsi="Times New Roman"/>
                <w:spacing w:val="2"/>
                <w:sz w:val="28"/>
                <w:szCs w:val="28"/>
                <w:lang w:val="kk-KZ"/>
              </w:rPr>
              <w:t xml:space="preserve">2. Тауарды декларациялау жүзеге асырылатын мемлекеттік кірістер органының атауы </w:t>
            </w:r>
          </w:p>
        </w:tc>
      </w:tr>
      <w:tr w:rsidR="00767293" w:rsidRPr="00767293" w:rsidTr="00C53487">
        <w:trPr>
          <w:trHeight w:val="811"/>
        </w:trPr>
        <w:tc>
          <w:tcPr>
            <w:tcW w:w="9691" w:type="dxa"/>
            <w:gridSpan w:val="2"/>
          </w:tcPr>
          <w:p w:rsidR="00767293" w:rsidRPr="00767293" w:rsidRDefault="00767293" w:rsidP="00767293">
            <w:pPr>
              <w:tabs>
                <w:tab w:val="left" w:pos="426"/>
              </w:tabs>
              <w:overflowPunct w:val="0"/>
              <w:autoSpaceDE w:val="0"/>
              <w:autoSpaceDN w:val="0"/>
              <w:adjustRightInd w:val="0"/>
              <w:spacing w:line="285" w:lineRule="atLeast"/>
              <w:contextualSpacing/>
              <w:jc w:val="both"/>
              <w:rPr>
                <w:rFonts w:ascii="Times New Roman" w:hAnsi="Times New Roman"/>
                <w:spacing w:val="2"/>
                <w:sz w:val="28"/>
                <w:szCs w:val="28"/>
                <w:lang w:val="kk-KZ"/>
              </w:rPr>
            </w:pPr>
            <w:r w:rsidRPr="00767293">
              <w:rPr>
                <w:rFonts w:ascii="Times New Roman" w:hAnsi="Times New Roman"/>
                <w:spacing w:val="2"/>
                <w:sz w:val="28"/>
                <w:szCs w:val="28"/>
                <w:lang w:val="kk-KZ"/>
              </w:rPr>
              <w:t>3. Тауар туралы мәлімет (тауардың атауы, тауардың құрауыштарының тiзбесі)*</w:t>
            </w:r>
          </w:p>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r w:rsidRPr="00767293">
              <w:rPr>
                <w:rFonts w:ascii="Times New Roman" w:hAnsi="Times New Roman"/>
                <w:spacing w:val="2"/>
                <w:sz w:val="28"/>
                <w:szCs w:val="28"/>
                <w:lang w:val="kk-KZ"/>
              </w:rPr>
              <w:t>4. Тауар орналастырылатын кедендік рәсім</w:t>
            </w:r>
          </w:p>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r w:rsidRPr="00767293">
              <w:rPr>
                <w:rFonts w:ascii="Times New Roman" w:hAnsi="Times New Roman"/>
                <w:spacing w:val="2"/>
                <w:sz w:val="28"/>
                <w:szCs w:val="28"/>
                <w:lang w:val="kk-KZ"/>
              </w:rPr>
              <w:t>5. Тауарды жеткізу мерзімі туралы мәлімет</w:t>
            </w:r>
          </w:p>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r w:rsidRPr="00767293">
              <w:rPr>
                <w:rFonts w:ascii="Times New Roman" w:hAnsi="Times New Roman"/>
                <w:spacing w:val="2"/>
                <w:sz w:val="28"/>
                <w:szCs w:val="28"/>
                <w:lang w:val="kk-KZ"/>
              </w:rPr>
              <w:t>6. Сыртқы сауда шартының (келісімшарты) нөмірі және күні</w:t>
            </w:r>
          </w:p>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r w:rsidRPr="00767293">
              <w:rPr>
                <w:rFonts w:ascii="Times New Roman" w:hAnsi="Times New Roman"/>
                <w:spacing w:val="2"/>
                <w:sz w:val="28"/>
                <w:szCs w:val="28"/>
                <w:lang w:val="kk-KZ"/>
              </w:rPr>
              <w:t>7. Аталған өтінішке мынадай құжаттар ұсынылады:</w:t>
            </w:r>
            <w:r w:rsidRPr="00767293">
              <w:rPr>
                <w:rFonts w:ascii="Times New Roman" w:hAnsi="Times New Roman"/>
                <w:spacing w:val="2"/>
                <w:sz w:val="28"/>
                <w:szCs w:val="28"/>
              </w:rPr>
              <w:t>**</w:t>
            </w:r>
          </w:p>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noProof/>
                <w:spacing w:val="2"/>
                <w:sz w:val="28"/>
                <w:szCs w:val="28"/>
                <w:lang w:val="kk-KZ"/>
              </w:rPr>
            </w:pPr>
            <w:r w:rsidRPr="00767293">
              <w:rPr>
                <w:rFonts w:ascii="Times New Roman" w:hAnsi="Times New Roman"/>
                <w:noProof/>
                <w:spacing w:val="2"/>
                <w:sz w:val="28"/>
                <w:szCs w:val="28"/>
                <w:lang w:val="kk-KZ"/>
              </w:rPr>
              <w:t>8. Тауарды құрастырылмаған немесе бөлшектелген түрде, оның ішінде жасақталмаған немесе жасалып бітпеген түрде сыныптау туралы шешімді алу үшін құжат түрі:</w:t>
            </w:r>
          </w:p>
          <w:p w:rsidR="00767293" w:rsidRPr="00767293" w:rsidRDefault="00767293" w:rsidP="00767293">
            <w:pPr>
              <w:tabs>
                <w:tab w:val="left" w:pos="1440"/>
                <w:tab w:val="left" w:pos="5671"/>
              </w:tabs>
              <w:overflowPunct w:val="0"/>
              <w:autoSpaceDE w:val="0"/>
              <w:autoSpaceDN w:val="0"/>
              <w:adjustRightInd w:val="0"/>
              <w:spacing w:line="285" w:lineRule="atLeast"/>
              <w:jc w:val="both"/>
              <w:rPr>
                <w:rFonts w:ascii="Times New Roman" w:hAnsi="Times New Roman"/>
                <w:spacing w:val="2"/>
                <w:sz w:val="28"/>
                <w:szCs w:val="28"/>
                <w:lang w:val="kk-KZ"/>
              </w:rPr>
            </w:pPr>
            <w:r>
              <w:rPr>
                <w:noProof/>
              </w:rPr>
              <w:pict>
                <v:rect id="Прямоугольник 18" o:spid="_x0000_s1027" style="position:absolute;left:0;text-align:left;margin-left:331.6pt;margin-top:2.45pt;width:11.2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ZllwIAAA8FAAAOAAAAZHJzL2Uyb0RvYy54bWysVEtu2zAQ3RfoHQjuG9mu8zMiB0YCFwWC&#10;JEBSZM1QlCWAIlmStuyuCnRbIEfoIbop+skZ5Bv1kVIS57MqqgU1wxnO8M284cHhspJkIawrtUpp&#10;f6tHiVBcZ6WapfTD5fTNHiXOM5UxqZVI6Uo4ejh+/eqgNiMx0IWWmbAEQZQb1SalhfdmlCSOF6Ji&#10;bksboWDMta2Yh2pnSWZZjeiVTAa93k5Sa5sZq7lwDrvHrZGOY/w8F9yf5bkTnsiU4m4+rjau12FN&#10;xgdsNLPMFCXvrsH+4RYVKxWS3oc6Zp6RuS2fhapKbrXTud/iukp0npdcRAxA0+89QXNRMCMiFhTH&#10;mfsyuf8Xlp8uzi0pM/QOnVKsQo+ab+vP65vmd3O7/tJ8b26bX+uvzZ/mR/OTwAkVq40b4eCFObed&#10;5iAG+MvcVuEPYGQZq7y6r7JYesKx2R8O9na3KeEw9Yf7ezuxC8nDYWOdfyd0RYKQUosmxtqyxYnz&#10;SAjXO5eQy2lZZtNSyqis3JG0ZMHQb9Ak0zUlkjmPzZRO4xcQIMSjY1KROqU7b7fBEc7Aw1wyD7Ey&#10;qIxTM0qYnIHg3Nt4lUeH3bOcl8C6kbcXv5fyBhzHzBXthWPUzk2qAEdECnewQ9nbQgfpWmcrtM7q&#10;ltPO8GmJaCcAe84sSAwoGEx/hiWXGvB0J1FSaPvppf3gD27BSkmNoQD2j3NmBbC8V2Ddfn84DFMU&#10;leH27gCK3bRcb1rUvDrS6EMfT4DhUQz+Xt6JudXVFeZ3ErLCxBRH7rbKnXLk22HFC8DFZBLdMDmG&#10;+RN1YXgIHuoU6ni5vGLWdKTx6MCpvhsgNnrCndY3nFR6Mvc6LyOxHuoKigQFUxfJ0r0QYaw39ej1&#10;8I6N/wIAAP//AwBQSwMEFAAGAAgAAAAhAHjwVPPdAAAACAEAAA8AAABkcnMvZG93bnJldi54bWxM&#10;j09PhDAUxO8mfofmmXgxbll0KyJlw5qs9/3jvdAnJUtfCS0sfnvrSY+Tmcz8ptgutmczjr5zJGG9&#10;SoAhNU531Eo4n/aPGTAfFGnVO0IJ3+hhW97eFCrX7koHnI+hZbGEfK4kmBCGnHPfGLTKr9yAFL0v&#10;N1oVohxbrkd1jeW252mSCG5VR3HBqAHfDTaX42QlhLoyp/W4q6Zz83AQ9cd+vuw+pby/W6o3YAGX&#10;8BeGX/yIDmVkqt1E2rNeghBPaYxKeH4FFn2RbV6A1RLSbAO8LPj/A+UPAAAA//8DAFBLAQItABQA&#10;BgAIAAAAIQC2gziS/gAAAOEBAAATAAAAAAAAAAAAAAAAAAAAAABbQ29udGVudF9UeXBlc10ueG1s&#10;UEsBAi0AFAAGAAgAAAAhADj9If/WAAAAlAEAAAsAAAAAAAAAAAAAAAAALwEAAF9yZWxzLy5yZWxz&#10;UEsBAi0AFAAGAAgAAAAhAFxixmWXAgAADwUAAA4AAAAAAAAAAAAAAAAALgIAAGRycy9lMm9Eb2Mu&#10;eG1sUEsBAi0AFAAGAAgAAAAhAHjwVPPdAAAACAEAAA8AAAAAAAAAAAAAAAAA8QQAAGRycy9kb3du&#10;cmV2LnhtbFBLBQYAAAAABAAEAPMAAAD7BQAAAAA=&#10;" fillcolor="window" strokecolor="windowText" strokeweight=".5pt"/>
              </w:pict>
            </w:r>
            <w:r>
              <w:rPr>
                <w:noProof/>
              </w:rPr>
              <w:pict>
                <v:rect id="Прямоугольник 58" o:spid="_x0000_s1026" style="position:absolute;left:0;text-align:left;margin-left:161.6pt;margin-top:2.6pt;width:11.2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Q6mAIAAA8FAAAOAAAAZHJzL2Uyb0RvYy54bWysVEtu2zAQ3RfoHQjuG9munY8ROTASuCgQ&#10;pAGSImuGoiwBFMmStGV3VaDbAj1CD9FN0U/OIN+oj5SSOJ9VUS2oGc5whm/mDQ+PVpUkS2FdqVVK&#10;+zs9SoTiOivVPKXvL2ev9ilxnqmMSa1EStfC0aPJyxeHtRmLgS60zIQlCKLcuDYpLbw34yRxvBAV&#10;czvaCAVjrm3FPFQ7TzLLakSvZDLo9XaTWtvMWM2Fc9g9aY10EuPnueD+XZ474YlMKe7m42rjeh3W&#10;ZHLIxnPLTFHy7hrsH25RsVIh6V2oE+YZWdjySaiq5FY7nfsdrqtE53nJRcQANP3eIzQXBTMiYkFx&#10;nLkrk/t/YfnZ8tySMkvpCJ1SrEKPmm+bT5uvze/mZvO5+d7cNL82X5o/zY/mJ4ETKlYbN8bBC3Nu&#10;O81BDPBXua3CH8DIKlZ5fVdlsfKEY7M/HOzvjSjhMPWHB/u7sQvJ/WFjnX8jdEWCkFKLJsbasuWp&#10;80gI11uXkMtpWWazUsqorN2xtGTJ0G/QJNM1JZI5j82UzuIXECDEg2NSkTqlu69H4Ahn4GEumYdY&#10;GVTGqTklTM5BcO5tvMqDw+5Jzktg3crbi99zeQOOE+aK9sIxaucmVYAjIoU72KHsbaGDdK2zNVpn&#10;dctpZ/isRLRTgD1nFiQGFAymf4cllxrwdCdRUmj78bn94A9uwUpJjaEA9g8LZgWwvFVg3UF/OAxT&#10;FJXhaG8AxW5brrctalEda/ShjyfA8CgGfy9vxdzq6grzOw1ZYWKKI3db5U459u2w4gXgYjqNbpgc&#10;w/ypujA8BA91CnW8XF0xazrSeHTgTN8OEBs/4k7rG04qPV14nZeRWPd1BUWCgqmLZOleiDDW23r0&#10;un/HJn8BAAD//wMAUEsDBBQABgAIAAAAIQC+Lcvc3QAAAAgBAAAPAAAAZHJzL2Rvd25yZXYueG1s&#10;TI/NTsMwEITvSLyDtUhcEHWa0BKFOFWKVO794e7ESxw1tiPbScPbs5zgNFrNaObbcreYgc3oQ++s&#10;gPUqAYa2daq3nYDL+fCcAwtRWiUHZ1HANwbYVfd3pSyUu9kjzqfYMSqxoZACdIxjwXloNRoZVm5E&#10;S96X80ZGOn3HlZc3KjcDT5Nky43sLS1oOeK7xvZ6moyA2NT6vPb7erq0T8dt83GYr/tPIR4flvoN&#10;WMQl/oXhF5/QoSKmxk1WBTYIyNIspaiADQn52cvmFVgjIM1z4FXJ/z9Q/QAAAP//AwBQSwECLQAU&#10;AAYACAAAACEAtoM4kv4AAADhAQAAEwAAAAAAAAAAAAAAAAAAAAAAW0NvbnRlbnRfVHlwZXNdLnht&#10;bFBLAQItABQABgAIAAAAIQA4/SH/1gAAAJQBAAALAAAAAAAAAAAAAAAAAC8BAABfcmVscy8ucmVs&#10;c1BLAQItABQABgAIAAAAIQAxaOQ6mAIAAA8FAAAOAAAAAAAAAAAAAAAAAC4CAABkcnMvZTJvRG9j&#10;LnhtbFBLAQItABQABgAIAAAAIQC+Lcvc3QAAAAgBAAAPAAAAAAAAAAAAAAAAAPIEAABkcnMvZG93&#10;bnJldi54bWxQSwUGAAAAAAQABADzAAAA/AUAAAAA&#10;" fillcolor="window" strokecolor="windowText" strokeweight=".5pt"/>
              </w:pict>
            </w:r>
            <w:r w:rsidRPr="00767293">
              <w:rPr>
                <w:rFonts w:ascii="Times New Roman" w:hAnsi="Times New Roman"/>
                <w:spacing w:val="2"/>
                <w:sz w:val="28"/>
                <w:szCs w:val="28"/>
                <w:lang w:val="kk-KZ"/>
              </w:rPr>
              <w:tab/>
              <w:t xml:space="preserve">  электрондық             қағаз жеткізгіштегі</w:t>
            </w: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noProof/>
                <w:spacing w:val="2"/>
                <w:sz w:val="28"/>
                <w:szCs w:val="28"/>
                <w:lang w:val="kk-KZ"/>
              </w:rPr>
            </w:pPr>
            <w:r w:rsidRPr="00767293">
              <w:rPr>
                <w:rFonts w:ascii="Times New Roman" w:hAnsi="Times New Roman"/>
                <w:noProof/>
                <w:spacing w:val="2"/>
                <w:sz w:val="28"/>
                <w:szCs w:val="28"/>
                <w:lang w:val="kk-KZ"/>
              </w:rPr>
              <w:t>9</w:t>
            </w:r>
            <w:r w:rsidRPr="00767293">
              <w:rPr>
                <w:rFonts w:ascii="Times New Roman" w:hAnsi="Times New Roman"/>
                <w:noProof/>
                <w:spacing w:val="2"/>
                <w:sz w:val="28"/>
                <w:szCs w:val="28"/>
              </w:rPr>
              <w:t xml:space="preserve">. </w:t>
            </w:r>
            <w:r w:rsidRPr="00767293">
              <w:rPr>
                <w:rFonts w:ascii="Times New Roman" w:hAnsi="Times New Roman"/>
                <w:noProof/>
                <w:spacing w:val="2"/>
                <w:sz w:val="28"/>
                <w:szCs w:val="28"/>
                <w:lang w:val="kk-KZ"/>
              </w:rPr>
              <w:t>Мен, осы нысан бойынша мәлімделеген барлық ақпарат және өтінішке қосымша шынайы, нақты және дұрыс болып табылатынын мәлімдеймін</w:t>
            </w: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noProof/>
                <w:spacing w:val="2"/>
                <w:sz w:val="28"/>
                <w:szCs w:val="28"/>
              </w:rPr>
            </w:pPr>
            <w:r w:rsidRPr="00767293">
              <w:rPr>
                <w:rFonts w:ascii="Times New Roman" w:hAnsi="Times New Roman"/>
                <w:noProof/>
                <w:spacing w:val="2"/>
                <w:sz w:val="28"/>
                <w:szCs w:val="28"/>
              </w:rPr>
              <w:t>1</w:t>
            </w:r>
            <w:r w:rsidRPr="00767293">
              <w:rPr>
                <w:rFonts w:ascii="Times New Roman" w:hAnsi="Times New Roman"/>
                <w:noProof/>
                <w:spacing w:val="2"/>
                <w:sz w:val="28"/>
                <w:szCs w:val="28"/>
                <w:lang w:val="kk-KZ"/>
              </w:rPr>
              <w:t>0</w:t>
            </w:r>
            <w:r w:rsidRPr="00767293">
              <w:rPr>
                <w:rFonts w:ascii="Times New Roman" w:hAnsi="Times New Roman"/>
                <w:noProof/>
                <w:spacing w:val="2"/>
                <w:sz w:val="28"/>
                <w:szCs w:val="28"/>
              </w:rPr>
              <w:t xml:space="preserve">. </w:t>
            </w:r>
            <w:r w:rsidRPr="00767293">
              <w:rPr>
                <w:rFonts w:ascii="Times New Roman" w:hAnsi="Times New Roman"/>
                <w:noProof/>
                <w:spacing w:val="2"/>
                <w:sz w:val="28"/>
                <w:szCs w:val="28"/>
                <w:lang w:val="kk-KZ"/>
              </w:rPr>
              <w:t>Өтініш иесінің қолы</w:t>
            </w:r>
            <w:r w:rsidRPr="00767293">
              <w:rPr>
                <w:rFonts w:ascii="Times New Roman" w:hAnsi="Times New Roman"/>
                <w:noProof/>
                <w:spacing w:val="2"/>
                <w:sz w:val="28"/>
                <w:szCs w:val="28"/>
              </w:rPr>
              <w:t>:</w:t>
            </w: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noProof/>
                <w:spacing w:val="2"/>
                <w:sz w:val="28"/>
                <w:szCs w:val="28"/>
              </w:rPr>
            </w:pPr>
            <w:r w:rsidRPr="00767293">
              <w:rPr>
                <w:rFonts w:ascii="Times New Roman" w:hAnsi="Times New Roman"/>
                <w:noProof/>
                <w:spacing w:val="2"/>
                <w:sz w:val="28"/>
                <w:szCs w:val="28"/>
              </w:rPr>
              <w:t>1</w:t>
            </w:r>
            <w:r w:rsidRPr="00767293">
              <w:rPr>
                <w:rFonts w:ascii="Times New Roman" w:hAnsi="Times New Roman"/>
                <w:noProof/>
                <w:spacing w:val="2"/>
                <w:sz w:val="28"/>
                <w:szCs w:val="28"/>
                <w:lang w:val="kk-KZ"/>
              </w:rPr>
              <w:t>1</w:t>
            </w:r>
            <w:r w:rsidRPr="00767293">
              <w:rPr>
                <w:rFonts w:ascii="Times New Roman" w:hAnsi="Times New Roman"/>
                <w:noProof/>
                <w:spacing w:val="2"/>
                <w:sz w:val="28"/>
                <w:szCs w:val="28"/>
              </w:rPr>
              <w:t xml:space="preserve">. </w:t>
            </w:r>
            <w:r w:rsidRPr="00767293">
              <w:rPr>
                <w:rFonts w:ascii="Times New Roman" w:hAnsi="Times New Roman"/>
                <w:noProof/>
                <w:spacing w:val="2"/>
                <w:sz w:val="28"/>
                <w:szCs w:val="28"/>
                <w:lang w:val="kk-KZ"/>
              </w:rPr>
              <w:t>Күні</w:t>
            </w:r>
            <w:r w:rsidRPr="00767293">
              <w:rPr>
                <w:rFonts w:ascii="Times New Roman" w:hAnsi="Times New Roman"/>
                <w:noProof/>
                <w:spacing w:val="2"/>
                <w:sz w:val="28"/>
                <w:szCs w:val="28"/>
              </w:rPr>
              <w:t>:</w:t>
            </w: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noProof/>
                <w:spacing w:val="2"/>
                <w:sz w:val="28"/>
                <w:szCs w:val="28"/>
              </w:rPr>
            </w:pPr>
            <w:r w:rsidRPr="00767293">
              <w:rPr>
                <w:rFonts w:ascii="Times New Roman" w:hAnsi="Times New Roman"/>
                <w:noProof/>
                <w:spacing w:val="2"/>
                <w:sz w:val="28"/>
                <w:szCs w:val="28"/>
              </w:rPr>
              <w:t>12. Телефон:                       Факс:                         Электрон</w:t>
            </w:r>
            <w:r w:rsidRPr="00767293">
              <w:rPr>
                <w:rFonts w:ascii="Times New Roman" w:hAnsi="Times New Roman"/>
                <w:noProof/>
                <w:spacing w:val="2"/>
                <w:sz w:val="28"/>
                <w:szCs w:val="28"/>
                <w:lang w:val="kk-KZ"/>
              </w:rPr>
              <w:t>дық</w:t>
            </w:r>
            <w:r w:rsidRPr="00767293">
              <w:rPr>
                <w:rFonts w:ascii="Times New Roman" w:hAnsi="Times New Roman"/>
                <w:noProof/>
                <w:spacing w:val="2"/>
                <w:sz w:val="28"/>
                <w:szCs w:val="28"/>
              </w:rPr>
              <w:t xml:space="preserve"> по</w:t>
            </w:r>
            <w:r w:rsidRPr="00767293">
              <w:rPr>
                <w:rFonts w:ascii="Times New Roman" w:hAnsi="Times New Roman"/>
                <w:noProof/>
                <w:spacing w:val="2"/>
                <w:sz w:val="28"/>
                <w:szCs w:val="28"/>
                <w:lang w:val="kk-KZ"/>
              </w:rPr>
              <w:t>ш</w:t>
            </w:r>
            <w:r w:rsidRPr="00767293">
              <w:rPr>
                <w:rFonts w:ascii="Times New Roman" w:hAnsi="Times New Roman"/>
                <w:noProof/>
                <w:spacing w:val="2"/>
                <w:sz w:val="28"/>
                <w:szCs w:val="28"/>
              </w:rPr>
              <w:t>та:</w:t>
            </w:r>
          </w:p>
        </w:tc>
      </w:tr>
    </w:tbl>
    <w:p w:rsidR="00767293" w:rsidRPr="00767293" w:rsidRDefault="00767293" w:rsidP="00767293">
      <w:pPr>
        <w:overflowPunct w:val="0"/>
        <w:autoSpaceDE w:val="0"/>
        <w:autoSpaceDN w:val="0"/>
        <w:adjustRightInd w:val="0"/>
        <w:spacing w:after="0" w:line="240" w:lineRule="auto"/>
        <w:ind w:left="-142" w:firstLine="426"/>
        <w:contextualSpacing/>
        <w:jc w:val="both"/>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lastRenderedPageBreak/>
        <w:t>* Аталған бағанды толтыру кезінде тауар туралы мәліметтер көрсету үшін орын жетіспеген жағдайда, қосымша парақ қойыңыз.</w:t>
      </w:r>
    </w:p>
    <w:p w:rsidR="00767293" w:rsidRPr="00767293" w:rsidRDefault="00767293" w:rsidP="00767293">
      <w:pPr>
        <w:overflowPunct w:val="0"/>
        <w:autoSpaceDE w:val="0"/>
        <w:autoSpaceDN w:val="0"/>
        <w:adjustRightInd w:val="0"/>
        <w:spacing w:after="0" w:line="240" w:lineRule="auto"/>
        <w:ind w:left="-142" w:firstLine="426"/>
        <w:contextualSpacing/>
        <w:jc w:val="both"/>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 Аталған бағанда «Қазақстан Республикасындағы кедендік реттеу туралы» Қазақстан Республикасы Кодексінің 49-бабы 4-тармағына сәйкес өтінішке қоса берілетін құжаттар тізімі көрсетіледі.</w:t>
      </w: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lastRenderedPageBreak/>
        <w:t>«Белгілі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беру»мемлекеттік көрсетілетін қызмет стандарты</w:t>
      </w:r>
    </w:p>
    <w:p w:rsidR="00767293" w:rsidRPr="00767293" w:rsidRDefault="00767293" w:rsidP="00767293">
      <w:pPr>
        <w:tabs>
          <w:tab w:val="left" w:pos="993"/>
          <w:tab w:val="left" w:pos="6096"/>
        </w:tabs>
        <w:overflowPunct w:val="0"/>
        <w:autoSpaceDE w:val="0"/>
        <w:autoSpaceDN w:val="0"/>
        <w:adjustRightInd w:val="0"/>
        <w:spacing w:after="0" w:line="240" w:lineRule="auto"/>
        <w:ind w:left="6237"/>
        <w:contextualSpacing/>
        <w:jc w:val="center"/>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мемлекеттік көрсетілетін</w:t>
      </w:r>
    </w:p>
    <w:p w:rsidR="00767293" w:rsidRPr="00767293" w:rsidRDefault="00767293" w:rsidP="00767293">
      <w:pPr>
        <w:tabs>
          <w:tab w:val="left" w:pos="993"/>
          <w:tab w:val="left" w:pos="6096"/>
        </w:tabs>
        <w:overflowPunct w:val="0"/>
        <w:autoSpaceDE w:val="0"/>
        <w:autoSpaceDN w:val="0"/>
        <w:adjustRightInd w:val="0"/>
        <w:spacing w:after="0" w:line="240" w:lineRule="auto"/>
        <w:ind w:left="6237"/>
        <w:contextualSpacing/>
        <w:jc w:val="center"/>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қызметтер стандартына</w:t>
      </w:r>
    </w:p>
    <w:p w:rsidR="00767293" w:rsidRPr="00767293" w:rsidRDefault="00767293" w:rsidP="00767293">
      <w:pPr>
        <w:tabs>
          <w:tab w:val="left" w:pos="993"/>
          <w:tab w:val="left" w:pos="6096"/>
        </w:tabs>
        <w:overflowPunct w:val="0"/>
        <w:autoSpaceDE w:val="0"/>
        <w:autoSpaceDN w:val="0"/>
        <w:adjustRightInd w:val="0"/>
        <w:spacing w:after="0" w:line="240" w:lineRule="auto"/>
        <w:ind w:left="6237"/>
        <w:contextualSpacing/>
        <w:jc w:val="center"/>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2-қосымша</w:t>
      </w: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overflowPunct w:val="0"/>
        <w:autoSpaceDE w:val="0"/>
        <w:autoSpaceDN w:val="0"/>
        <w:adjustRightInd w:val="0"/>
        <w:spacing w:after="0" w:line="240" w:lineRule="auto"/>
        <w:ind w:left="5954"/>
        <w:jc w:val="both"/>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(Тегі, аты, болса, әкесінің аты (бұдан әрі - Т.А.Ә.)</w:t>
      </w:r>
    </w:p>
    <w:p w:rsidR="00767293" w:rsidRPr="00767293" w:rsidRDefault="00767293" w:rsidP="00767293">
      <w:pPr>
        <w:overflowPunct w:val="0"/>
        <w:autoSpaceDE w:val="0"/>
        <w:autoSpaceDN w:val="0"/>
        <w:adjustRightInd w:val="0"/>
        <w:spacing w:after="0" w:line="240" w:lineRule="auto"/>
        <w:ind w:left="5954"/>
        <w:jc w:val="both"/>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немесе көрсетілетін қызметті алушы ұйымының атауы)</w:t>
      </w:r>
    </w:p>
    <w:p w:rsidR="00767293" w:rsidRPr="00767293" w:rsidRDefault="00767293" w:rsidP="00767293">
      <w:pPr>
        <w:overflowPunct w:val="0"/>
        <w:autoSpaceDE w:val="0"/>
        <w:autoSpaceDN w:val="0"/>
        <w:adjustRightInd w:val="0"/>
        <w:spacing w:after="0" w:line="240" w:lineRule="auto"/>
        <w:ind w:left="5954"/>
        <w:jc w:val="both"/>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______________________________</w:t>
      </w:r>
    </w:p>
    <w:p w:rsidR="00767293" w:rsidRPr="00767293" w:rsidRDefault="00767293" w:rsidP="00767293">
      <w:pPr>
        <w:overflowPunct w:val="0"/>
        <w:autoSpaceDE w:val="0"/>
        <w:autoSpaceDN w:val="0"/>
        <w:adjustRightInd w:val="0"/>
        <w:spacing w:after="0" w:line="240" w:lineRule="auto"/>
        <w:ind w:left="5954"/>
        <w:jc w:val="center"/>
        <w:rPr>
          <w:rFonts w:ascii="Times New Roman" w:eastAsia="Calibri" w:hAnsi="Times New Roman"/>
          <w:lang w:val="kk-KZ" w:eastAsia="ru-RU"/>
        </w:rPr>
      </w:pPr>
      <w:r w:rsidRPr="00767293">
        <w:rPr>
          <w:rFonts w:ascii="Times New Roman" w:eastAsia="Calibri" w:hAnsi="Times New Roman"/>
          <w:lang w:val="kk-KZ" w:eastAsia="ru-RU"/>
        </w:rPr>
        <w:t>(көрсетілетін қызметті алушының мекенжайы)</w:t>
      </w:r>
    </w:p>
    <w:p w:rsidR="00767293" w:rsidRPr="00767293" w:rsidRDefault="00767293" w:rsidP="00767293">
      <w:pPr>
        <w:overflowPunct w:val="0"/>
        <w:autoSpaceDE w:val="0"/>
        <w:autoSpaceDN w:val="0"/>
        <w:adjustRightInd w:val="0"/>
        <w:spacing w:after="0" w:line="240" w:lineRule="auto"/>
        <w:jc w:val="both"/>
        <w:rPr>
          <w:rFonts w:ascii="Times New Roman" w:eastAsia="Calibri" w:hAnsi="Times New Roman"/>
          <w:smallCaps/>
          <w:color w:val="C0504D"/>
          <w:sz w:val="28"/>
          <w:szCs w:val="28"/>
          <w:u w:val="single"/>
          <w:lang w:val="kk-KZ" w:eastAsia="ru-RU"/>
        </w:rPr>
      </w:pPr>
    </w:p>
    <w:p w:rsidR="00767293" w:rsidRPr="00767293" w:rsidRDefault="00767293" w:rsidP="00767293">
      <w:pPr>
        <w:overflowPunct w:val="0"/>
        <w:autoSpaceDE w:val="0"/>
        <w:autoSpaceDN w:val="0"/>
        <w:adjustRightInd w:val="0"/>
        <w:spacing w:after="0" w:line="240" w:lineRule="auto"/>
        <w:jc w:val="center"/>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 xml:space="preserve">Құжаттарды қабылдаудан бас тарту туралы </w:t>
      </w:r>
    </w:p>
    <w:p w:rsidR="00767293" w:rsidRPr="00767293" w:rsidRDefault="00767293" w:rsidP="00767293">
      <w:pPr>
        <w:overflowPunct w:val="0"/>
        <w:autoSpaceDE w:val="0"/>
        <w:autoSpaceDN w:val="0"/>
        <w:adjustRightInd w:val="0"/>
        <w:spacing w:after="0" w:line="240" w:lineRule="auto"/>
        <w:jc w:val="center"/>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қолхат</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mallCaps/>
          <w:color w:val="C0504D"/>
          <w:sz w:val="28"/>
          <w:szCs w:val="28"/>
          <w:u w:val="single"/>
          <w:lang w:val="kk-KZ" w:eastAsia="ru-RU"/>
        </w:rPr>
      </w:pP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мемлекеттік көрсетілетін қызмет стандартында көзделген тізбеге сәйкес құжаттардың толық топтамасын табыс етпеуіңізге байланысты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беру» мемлекеттік қызметін көрсетуге құжаттарды қабылдаудан бас тартады, атап айтқанда:</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Жоқ құжаттардың атауы: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1)</w:t>
      </w:r>
      <w:r w:rsidRPr="00767293">
        <w:rPr>
          <w:rFonts w:ascii="Times New Roman" w:eastAsia="Calibri" w:hAnsi="Times New Roman"/>
          <w:sz w:val="28"/>
          <w:szCs w:val="28"/>
          <w:lang w:val="kk-KZ" w:eastAsia="ru-RU"/>
        </w:rPr>
        <w:tab/>
        <w:t>________________________________________;</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2)</w:t>
      </w:r>
      <w:r w:rsidRPr="00767293">
        <w:rPr>
          <w:rFonts w:ascii="Times New Roman" w:eastAsia="Calibri" w:hAnsi="Times New Roman"/>
          <w:sz w:val="28"/>
          <w:szCs w:val="28"/>
          <w:lang w:val="kk-KZ" w:eastAsia="ru-RU"/>
        </w:rPr>
        <w:tab/>
        <w:t>________________________________________;</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3)</w:t>
      </w:r>
      <w:r w:rsidRPr="00767293">
        <w:rPr>
          <w:rFonts w:ascii="Times New Roman" w:eastAsia="Calibri" w:hAnsi="Times New Roman"/>
          <w:sz w:val="28"/>
          <w:szCs w:val="28"/>
          <w:lang w:val="kk-KZ" w:eastAsia="ru-RU"/>
        </w:rPr>
        <w:tab/>
        <w:t>….</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Осы қолхат әрбір тарапқа бір-бірден 2 данада жасалды.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 xml:space="preserve"> Аты-жөні (Мемлекеттік корпорациясының қызметкері) </w:t>
      </w:r>
      <w:r w:rsidRPr="00767293">
        <w:rPr>
          <w:rFonts w:ascii="Times New Roman" w:eastAsia="Calibri" w:hAnsi="Times New Roman"/>
          <w:sz w:val="28"/>
          <w:szCs w:val="28"/>
          <w:lang w:val="kk-KZ" w:eastAsia="ru-RU"/>
        </w:rPr>
        <w:tab/>
      </w:r>
      <w:r w:rsidRPr="00767293">
        <w:rPr>
          <w:rFonts w:ascii="Times New Roman" w:eastAsia="Calibri" w:hAnsi="Times New Roman"/>
          <w:sz w:val="28"/>
          <w:szCs w:val="28"/>
          <w:lang w:val="kk-KZ" w:eastAsia="ru-RU"/>
        </w:rPr>
        <w:tab/>
      </w:r>
      <w:r w:rsidRPr="00767293">
        <w:rPr>
          <w:rFonts w:ascii="Times New Roman" w:eastAsia="Calibri" w:hAnsi="Times New Roman"/>
          <w:sz w:val="28"/>
          <w:szCs w:val="28"/>
          <w:lang w:val="kk-KZ" w:eastAsia="ru-RU"/>
        </w:rPr>
        <w:tab/>
        <w:t>(қолы)</w:t>
      </w:r>
      <w:r w:rsidRPr="00767293">
        <w:rPr>
          <w:rFonts w:ascii="Times New Roman" w:eastAsia="Calibri" w:hAnsi="Times New Roman"/>
          <w:sz w:val="28"/>
          <w:szCs w:val="28"/>
          <w:lang w:val="kk-KZ" w:eastAsia="ru-RU"/>
        </w:rPr>
        <w:tab/>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Орындаушы: аты-жөні_____________</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Телефон __________</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Алдым: көрсетілетін қызметті алушының аты-жөні / қолы</w:t>
      </w: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67293">
        <w:rPr>
          <w:rFonts w:ascii="Times New Roman" w:eastAsia="Calibri" w:hAnsi="Times New Roman"/>
          <w:sz w:val="28"/>
          <w:szCs w:val="28"/>
          <w:lang w:val="kk-KZ" w:eastAsia="ru-RU"/>
        </w:rPr>
        <w:t>20__ жыл «___» _________</w:t>
      </w:r>
    </w:p>
    <w:p w:rsidR="001E1B9D" w:rsidRPr="00767293" w:rsidRDefault="001E1B9D" w:rsidP="00767293"/>
    <w:sectPr w:rsidR="001E1B9D" w:rsidRPr="00767293" w:rsidSect="006D6964">
      <w:headerReference w:type="default" r:id="rId9"/>
      <w:pgSz w:w="11906" w:h="16838"/>
      <w:pgMar w:top="1418" w:right="851" w:bottom="1418" w:left="1418" w:header="709" w:footer="709" w:gutter="0"/>
      <w:pgNumType w:start="4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79" w:rsidRDefault="006D0779" w:rsidP="006809F5">
      <w:pPr>
        <w:spacing w:after="0" w:line="240" w:lineRule="auto"/>
      </w:pPr>
      <w:r>
        <w:separator/>
      </w:r>
    </w:p>
  </w:endnote>
  <w:endnote w:type="continuationSeparator" w:id="0">
    <w:p w:rsidR="006D0779" w:rsidRDefault="006D0779"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79" w:rsidRDefault="006D0779" w:rsidP="006809F5">
      <w:pPr>
        <w:spacing w:after="0" w:line="240" w:lineRule="auto"/>
      </w:pPr>
      <w:r>
        <w:separator/>
      </w:r>
    </w:p>
  </w:footnote>
  <w:footnote w:type="continuationSeparator" w:id="0">
    <w:p w:rsidR="006D0779" w:rsidRDefault="006D0779"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C878E9">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767293">
          <w:rPr>
            <w:rFonts w:ascii="Times New Roman" w:hAnsi="Times New Roman"/>
            <w:noProof/>
            <w:sz w:val="28"/>
            <w:szCs w:val="28"/>
          </w:rPr>
          <w:t>470</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1DE"/>
    <w:multiLevelType w:val="hybridMultilevel"/>
    <w:tmpl w:val="7C320A4C"/>
    <w:lvl w:ilvl="0" w:tplc="75FE1E72">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1">
    <w:nsid w:val="35000308"/>
    <w:multiLevelType w:val="hybridMultilevel"/>
    <w:tmpl w:val="2CA063F8"/>
    <w:lvl w:ilvl="0" w:tplc="A5B46A02">
      <w:start w:val="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3CE44178"/>
    <w:multiLevelType w:val="hybridMultilevel"/>
    <w:tmpl w:val="B868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25F51"/>
    <w:rsid w:val="0003136D"/>
    <w:rsid w:val="00065973"/>
    <w:rsid w:val="00075D30"/>
    <w:rsid w:val="0010772D"/>
    <w:rsid w:val="001442C2"/>
    <w:rsid w:val="00151311"/>
    <w:rsid w:val="001A327D"/>
    <w:rsid w:val="001E1B9D"/>
    <w:rsid w:val="001F3C7D"/>
    <w:rsid w:val="00224844"/>
    <w:rsid w:val="002370B1"/>
    <w:rsid w:val="00270ECE"/>
    <w:rsid w:val="002E7CDE"/>
    <w:rsid w:val="00340C42"/>
    <w:rsid w:val="003C60F7"/>
    <w:rsid w:val="00471925"/>
    <w:rsid w:val="00474945"/>
    <w:rsid w:val="005A388F"/>
    <w:rsid w:val="005E714D"/>
    <w:rsid w:val="0064234D"/>
    <w:rsid w:val="00655326"/>
    <w:rsid w:val="006743BF"/>
    <w:rsid w:val="006809F5"/>
    <w:rsid w:val="006D0779"/>
    <w:rsid w:val="006D6964"/>
    <w:rsid w:val="006E1CC8"/>
    <w:rsid w:val="00725471"/>
    <w:rsid w:val="00743678"/>
    <w:rsid w:val="00767293"/>
    <w:rsid w:val="007A30BD"/>
    <w:rsid w:val="007D16D8"/>
    <w:rsid w:val="00804DF5"/>
    <w:rsid w:val="00831A52"/>
    <w:rsid w:val="00851150"/>
    <w:rsid w:val="0088405B"/>
    <w:rsid w:val="008A1C8A"/>
    <w:rsid w:val="00914F99"/>
    <w:rsid w:val="0094209A"/>
    <w:rsid w:val="00944F25"/>
    <w:rsid w:val="00A07057"/>
    <w:rsid w:val="00AA5BFF"/>
    <w:rsid w:val="00AB1116"/>
    <w:rsid w:val="00AF769D"/>
    <w:rsid w:val="00B01348"/>
    <w:rsid w:val="00B01B2C"/>
    <w:rsid w:val="00B26AD7"/>
    <w:rsid w:val="00B738FC"/>
    <w:rsid w:val="00B807D8"/>
    <w:rsid w:val="00B815CB"/>
    <w:rsid w:val="00B960CF"/>
    <w:rsid w:val="00BA467F"/>
    <w:rsid w:val="00BB5109"/>
    <w:rsid w:val="00BE1B99"/>
    <w:rsid w:val="00C73B27"/>
    <w:rsid w:val="00C77E88"/>
    <w:rsid w:val="00C878E9"/>
    <w:rsid w:val="00CA1AE8"/>
    <w:rsid w:val="00D14CDA"/>
    <w:rsid w:val="00DF5681"/>
    <w:rsid w:val="00E058E8"/>
    <w:rsid w:val="00E37BA5"/>
    <w:rsid w:val="00E765AC"/>
    <w:rsid w:val="00E872A2"/>
    <w:rsid w:val="00EB55E0"/>
    <w:rsid w:val="00EE0906"/>
    <w:rsid w:val="00EF7A84"/>
    <w:rsid w:val="00F115C6"/>
    <w:rsid w:val="00F229C5"/>
    <w:rsid w:val="00F31763"/>
    <w:rsid w:val="00F46256"/>
    <w:rsid w:val="00F8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99"/>
    <w:qFormat/>
    <w:rsid w:val="00340C42"/>
    <w:pPr>
      <w:ind w:left="720"/>
      <w:contextualSpacing/>
    </w:pPr>
  </w:style>
  <w:style w:type="paragraph" w:styleId="a9">
    <w:name w:val="Balloon Text"/>
    <w:basedOn w:val="a"/>
    <w:link w:val="aa"/>
    <w:uiPriority w:val="99"/>
    <w:semiHidden/>
    <w:unhideWhenUsed/>
    <w:rsid w:val="006423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234D"/>
    <w:rPr>
      <w:rFonts w:ascii="Tahoma" w:eastAsia="Times New Roman" w:hAnsi="Tahoma" w:cs="Tahoma"/>
      <w:sz w:val="16"/>
      <w:szCs w:val="16"/>
    </w:rPr>
  </w:style>
  <w:style w:type="character" w:customStyle="1" w:styleId="s0">
    <w:name w:val="s0"/>
    <w:rsid w:val="0064234D"/>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64234D"/>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64234D"/>
    <w:rPr>
      <w:rFonts w:ascii="Times New Roman" w:eastAsia="Times New Roman" w:hAnsi="Times New Roman" w:cs="Times New Roman"/>
      <w:sz w:val="24"/>
      <w:szCs w:val="24"/>
    </w:rPr>
  </w:style>
  <w:style w:type="character" w:customStyle="1" w:styleId="s20">
    <w:name w:val="s20"/>
    <w:rsid w:val="0064234D"/>
    <w:rPr>
      <w:shd w:val="clear" w:color="auto" w:fill="FFFFFF"/>
    </w:rPr>
  </w:style>
  <w:style w:type="paragraph" w:customStyle="1" w:styleId="1">
    <w:name w:val="Без интервала1"/>
    <w:rsid w:val="0064234D"/>
    <w:pPr>
      <w:spacing w:after="0" w:line="240" w:lineRule="auto"/>
    </w:pPr>
    <w:rPr>
      <w:rFonts w:ascii="Calibri" w:eastAsia="Times New Roman" w:hAnsi="Calibri" w:cs="Calibri"/>
    </w:rPr>
  </w:style>
  <w:style w:type="table" w:styleId="ad">
    <w:name w:val="Table Grid"/>
    <w:basedOn w:val="a1"/>
    <w:uiPriority w:val="59"/>
    <w:rsid w:val="007672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34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2484</Words>
  <Characters>14163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80</cp:revision>
  <cp:lastPrinted>2015-06-16T11:43:00Z</cp:lastPrinted>
  <dcterms:created xsi:type="dcterms:W3CDTF">2014-12-06T06:36:00Z</dcterms:created>
  <dcterms:modified xsi:type="dcterms:W3CDTF">2019-01-21T10:27:00Z</dcterms:modified>
</cp:coreProperties>
</file>