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627586" w:rsidRPr="00627586" w:rsidRDefault="00627586" w:rsidP="00A75711">
      <w:pPr>
        <w:pStyle w:val="af6"/>
        <w:numPr>
          <w:ilvl w:val="0"/>
          <w:numId w:val="1"/>
        </w:numPr>
        <w:ind w:left="0" w:firstLine="480"/>
        <w:jc w:val="both"/>
        <w:rPr>
          <w:rFonts w:ascii="KZ Times New Roman" w:hAnsi="KZ Times New Roman"/>
          <w:b/>
          <w:sz w:val="24"/>
          <w:szCs w:val="24"/>
          <w:lang w:val="kk-KZ"/>
        </w:rPr>
      </w:pPr>
      <w:r w:rsidRPr="00627586">
        <w:rPr>
          <w:b/>
          <w:sz w:val="24"/>
          <w:szCs w:val="24"/>
          <w:lang w:val="kk-KZ"/>
        </w:rPr>
        <w:t>Даму және үйлестіру</w:t>
      </w:r>
      <w:r w:rsidRPr="00627586">
        <w:rPr>
          <w:rFonts w:ascii="KZ Times New Roman" w:hAnsi="KZ Times New Roman"/>
          <w:b/>
          <w:sz w:val="24"/>
          <w:szCs w:val="24"/>
          <w:lang w:val="kk-KZ"/>
        </w:rPr>
        <w:t xml:space="preserve"> департаменті </w:t>
      </w:r>
      <w:r w:rsidR="00AF7DC9" w:rsidRPr="00CD5A8C">
        <w:rPr>
          <w:b/>
          <w:sz w:val="24"/>
          <w:szCs w:val="24"/>
          <w:lang w:val="kk-KZ"/>
        </w:rPr>
        <w:t>Ведомстволық бақылау басқармасы</w:t>
      </w:r>
      <w:r w:rsidRPr="00627586">
        <w:rPr>
          <w:rFonts w:ascii="KZ Times New Roman" w:hAnsi="KZ Times New Roman"/>
          <w:b/>
          <w:sz w:val="24"/>
          <w:szCs w:val="24"/>
          <w:lang w:val="kk-KZ"/>
        </w:rPr>
        <w:t>ны</w:t>
      </w:r>
      <w:r w:rsidRPr="00627586">
        <w:rPr>
          <w:rFonts w:ascii="KZ Times New Roman" w:hAnsi="KZ Times New Roman" w:cs="Calibri"/>
          <w:b/>
          <w:sz w:val="24"/>
          <w:szCs w:val="24"/>
          <w:lang w:val="kk-KZ"/>
        </w:rPr>
        <w:t>ң</w:t>
      </w:r>
      <w:r w:rsidRPr="00627586">
        <w:rPr>
          <w:b/>
          <w:bCs/>
          <w:sz w:val="24"/>
          <w:szCs w:val="24"/>
          <w:lang w:val="kk-KZ"/>
        </w:rPr>
        <w:t xml:space="preserve"> сарапшысы </w:t>
      </w:r>
      <w:r w:rsidRPr="00627586">
        <w:rPr>
          <w:rFonts w:eastAsia="Calibri"/>
          <w:b/>
          <w:bCs/>
          <w:sz w:val="24"/>
          <w:szCs w:val="24"/>
          <w:lang w:val="kk-KZ"/>
        </w:rPr>
        <w:t>С-5 санаты (1 бірлік)</w:t>
      </w:r>
    </w:p>
    <w:p w:rsidR="00AF7DC9" w:rsidRDefault="00627586" w:rsidP="00AF7DC9">
      <w:pPr>
        <w:jc w:val="both"/>
        <w:rPr>
          <w:b/>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AF7DC9" w:rsidRPr="00CD5A8C">
        <w:rPr>
          <w:rFonts w:ascii="KZ Times New Roman" w:hAnsi="KZ Times New Roman" w:cs="Calibri"/>
          <w:sz w:val="24"/>
          <w:szCs w:val="24"/>
          <w:lang w:val="kk-KZ"/>
        </w:rPr>
        <w:t>Қазақстан Республикасы заңнамаларының талаптарына сәйкес мемлекеттік кірістер органдары әкімшілік мемлекеттік қызметкерлерінің іс-әрекеттеріне (әрекетсіздіктеріне) қызметтік тергеулер жене тексерістер жүргізу; Комитетте және аймақтық органдарда мемлекеттік органдарының тексерулерді мониторинг өткізу және анықталған бұзушылықтарды жою бойынша шаралар әзірлеу;</w:t>
      </w:r>
      <w:r w:rsidR="00AF7DC9">
        <w:rPr>
          <w:rFonts w:ascii="KZ Times New Roman" w:hAnsi="KZ Times New Roman" w:cs="Calibri"/>
          <w:sz w:val="24"/>
          <w:szCs w:val="24"/>
          <w:lang w:val="kk-KZ"/>
        </w:rPr>
        <w:t xml:space="preserve"> </w:t>
      </w:r>
      <w:r w:rsidR="00AF7DC9" w:rsidRPr="00CD5A8C">
        <w:rPr>
          <w:rFonts w:ascii="KZ Times New Roman" w:hAnsi="KZ Times New Roman" w:cs="Calibri"/>
          <w:sz w:val="24"/>
          <w:szCs w:val="24"/>
          <w:lang w:val="kk-KZ"/>
        </w:rPr>
        <w:t>аумақтық органдардың жұмысын қашықтықтан бақылау; мемлекеттік қызмет көрсету сапасын бақылау; басқарманың құзыретіне жататын сұрақтар жөнінде сапалы және уақтылы есептерді орындау; заңда белгіленген тәртіппен жеке және заңды тұлғалардың үндеулерін қарастыру; басшылы</w:t>
      </w:r>
      <w:r w:rsidR="00AF7DC9" w:rsidRPr="00CD5A8C">
        <w:rPr>
          <w:rFonts w:ascii="KZ Times New Roman" w:hAnsi="KZ Times New Roman" w:cs="Arial"/>
          <w:sz w:val="24"/>
          <w:szCs w:val="24"/>
          <w:lang w:val="kk-KZ"/>
        </w:rPr>
        <w:t>қтың</w:t>
      </w:r>
      <w:r w:rsidR="00AF7DC9" w:rsidRPr="00CD5A8C">
        <w:rPr>
          <w:rFonts w:ascii="KZ Times New Roman" w:hAnsi="KZ Times New Roman" w:cs="Calibri"/>
          <w:sz w:val="24"/>
          <w:szCs w:val="24"/>
          <w:lang w:val="kk-KZ"/>
        </w:rPr>
        <w:t xml:space="preserve"> тапсырмаларын сапалы орындау; іс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w:t>
      </w:r>
      <w:r w:rsidR="00AF7DC9" w:rsidRPr="00CD5A8C">
        <w:rPr>
          <w:rFonts w:ascii="KZ Times New Roman" w:hAnsi="KZ Times New Roman" w:cs="Arial"/>
          <w:sz w:val="24"/>
          <w:szCs w:val="24"/>
          <w:lang w:val="kk-KZ"/>
        </w:rPr>
        <w:t>ғ</w:t>
      </w:r>
      <w:r w:rsidR="00AF7DC9" w:rsidRPr="00CD5A8C">
        <w:rPr>
          <w:rFonts w:ascii="KZ Times New Roman" w:hAnsi="KZ Times New Roman" w:cs="Calibri"/>
          <w:sz w:val="24"/>
          <w:szCs w:val="24"/>
          <w:lang w:val="kk-KZ"/>
        </w:rPr>
        <w:t>аздарын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ргізу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не бекітілген міндеттер шеңбері бойынша </w:t>
      </w:r>
      <w:r w:rsidR="00AF7DC9" w:rsidRPr="00CD5A8C">
        <w:rPr>
          <w:rFonts w:ascii="KZ Times New Roman" w:hAnsi="KZ Times New Roman" w:cs="Arial"/>
          <w:sz w:val="24"/>
          <w:szCs w:val="24"/>
          <w:lang w:val="kk-KZ"/>
        </w:rPr>
        <w:t>құ</w:t>
      </w:r>
      <w:r w:rsidR="00AF7DC9" w:rsidRPr="00CD5A8C">
        <w:rPr>
          <w:rFonts w:ascii="KZ Times New Roman" w:hAnsi="KZ Times New Roman" w:cs="Calibri"/>
          <w:sz w:val="24"/>
          <w:szCs w:val="24"/>
          <w:lang w:val="kk-KZ"/>
        </w:rPr>
        <w:t>жаттарды</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ата</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есептілік бланкілеріні</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са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талуын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амтамасыз </w:t>
      </w:r>
      <w:r w:rsidR="00AF7DC9" w:rsidRPr="00CD5A8C">
        <w:rPr>
          <w:rFonts w:ascii="KZ Times New Roman" w:hAnsi="KZ Times New Roman"/>
          <w:sz w:val="24"/>
          <w:szCs w:val="24"/>
          <w:lang w:val="kk-KZ"/>
        </w:rPr>
        <w:t>ету; салықтық құпияны сақтауды қамтамасыз ету.</w:t>
      </w:r>
      <w:r w:rsidRPr="002844BF">
        <w:rPr>
          <w:b/>
          <w:sz w:val="24"/>
          <w:szCs w:val="24"/>
          <w:lang w:val="kk-KZ"/>
        </w:rPr>
        <w:t xml:space="preserve">   </w:t>
      </w:r>
    </w:p>
    <w:p w:rsidR="002844BF" w:rsidRPr="002844BF" w:rsidRDefault="00627586" w:rsidP="00AF7DC9">
      <w:pPr>
        <w:jc w:val="both"/>
        <w:rPr>
          <w:bCs/>
          <w:sz w:val="24"/>
          <w:szCs w:val="24"/>
          <w:lang w:val="kk-KZ"/>
        </w:rPr>
      </w:pPr>
      <w:r w:rsidRPr="002844BF">
        <w:rPr>
          <w:b/>
          <w:sz w:val="24"/>
          <w:szCs w:val="24"/>
          <w:lang w:val="kk-KZ"/>
        </w:rPr>
        <w:t xml:space="preserve">    </w:t>
      </w:r>
      <w:r w:rsidR="00AF7DC9">
        <w:rPr>
          <w:b/>
          <w:sz w:val="24"/>
          <w:szCs w:val="24"/>
          <w:lang w:val="kk-KZ"/>
        </w:rPr>
        <w:t xml:space="preserve">   </w:t>
      </w:r>
      <w:r w:rsidRPr="002844BF">
        <w:rPr>
          <w:b/>
          <w:sz w:val="24"/>
          <w:szCs w:val="24"/>
          <w:lang w:val="kk-KZ"/>
        </w:rPr>
        <w:t xml:space="preserve">Конкурсқа қатысушыларға қойылатын талаптар: </w:t>
      </w:r>
      <w:r w:rsidRPr="002844BF">
        <w:rPr>
          <w:sz w:val="24"/>
          <w:szCs w:val="24"/>
          <w:lang w:val="kk-KZ"/>
        </w:rPr>
        <w:t xml:space="preserve">Жоғары білім: </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леуметтік </w:t>
      </w:r>
      <w:r w:rsidR="00AF7DC9" w:rsidRPr="00CD5A8C">
        <w:rPr>
          <w:rFonts w:ascii="KZ Times New Roman" w:hAnsi="KZ Times New Roman" w:cs="Arial"/>
          <w:sz w:val="24"/>
          <w:szCs w:val="24"/>
          <w:lang w:val="kk-KZ"/>
        </w:rPr>
        <w:t>ғ</w:t>
      </w:r>
      <w:r w:rsidR="00AF7DC9" w:rsidRPr="00CD5A8C">
        <w:rPr>
          <w:rFonts w:ascii="KZ Times New Roman" w:hAnsi="KZ Times New Roman" w:cs="Calibri"/>
          <w:sz w:val="24"/>
          <w:szCs w:val="24"/>
          <w:lang w:val="kk-KZ"/>
        </w:rPr>
        <w:t>ылымдар, экономика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не бизнес немесе </w:t>
      </w:r>
      <w:r w:rsidR="00AF7DC9" w:rsidRPr="00CD5A8C">
        <w:rPr>
          <w:rFonts w:ascii="KZ Times New Roman" w:hAnsi="KZ Times New Roman" w:cs="Arial"/>
          <w:sz w:val="24"/>
          <w:szCs w:val="24"/>
          <w:lang w:val="kk-KZ"/>
        </w:rPr>
        <w:t>құқ</w:t>
      </w:r>
      <w:r w:rsidR="00AF7DC9" w:rsidRPr="00CD5A8C">
        <w:rPr>
          <w:rFonts w:ascii="KZ Times New Roman" w:hAnsi="KZ Times New Roman" w:cs="Calibri"/>
          <w:sz w:val="24"/>
          <w:szCs w:val="24"/>
          <w:lang w:val="kk-KZ"/>
        </w:rPr>
        <w:t>ы</w:t>
      </w:r>
      <w:r w:rsidR="00AF7DC9" w:rsidRPr="00CD5A8C">
        <w:rPr>
          <w:rFonts w:ascii="KZ Times New Roman" w:hAnsi="KZ Times New Roman" w:cs="Arial"/>
          <w:sz w:val="24"/>
          <w:szCs w:val="24"/>
          <w:lang w:val="kk-KZ"/>
        </w:rPr>
        <w:t>қ</w:t>
      </w:r>
      <w:r w:rsidR="00AF7DC9">
        <w:rPr>
          <w:rFonts w:ascii="KZ Times New Roman" w:hAnsi="KZ Times New Roman" w:cs="Arial"/>
          <w:sz w:val="24"/>
          <w:szCs w:val="24"/>
          <w:lang w:val="kk-KZ"/>
        </w:rPr>
        <w:t xml:space="preserve"> (экономика, менеджмент, есеп және аудит, қаржы, мемлекеттік және жергілікті басқару)</w:t>
      </w:r>
      <w:r w:rsidRPr="002844BF">
        <w:rPr>
          <w:sz w:val="24"/>
          <w:szCs w:val="24"/>
          <w:lang w:val="kk-KZ"/>
        </w:rPr>
        <w:t>.</w:t>
      </w:r>
      <w:r w:rsidRPr="002844BF">
        <w:rPr>
          <w:color w:val="000000"/>
          <w:sz w:val="24"/>
          <w:szCs w:val="24"/>
          <w:lang w:val="kk-KZ"/>
        </w:rPr>
        <w:t xml:space="preserve">  </w:t>
      </w:r>
      <w:r w:rsidRPr="002844BF">
        <w:rPr>
          <w:sz w:val="24"/>
          <w:szCs w:val="24"/>
          <w:lang w:val="kk-KZ"/>
        </w:rPr>
        <w:t xml:space="preserve">Мемлекеттік қызмет істері жөніндегі </w:t>
      </w:r>
      <w:hyperlink r:id="rId10" w:anchor="z9" w:history="1">
        <w:r w:rsidRPr="002844BF">
          <w:rPr>
            <w:rStyle w:val="a4"/>
            <w:sz w:val="24"/>
            <w:szCs w:val="24"/>
            <w:lang w:val="kk-KZ"/>
          </w:rPr>
          <w:t>уәкілетті орган</w:t>
        </w:r>
      </w:hyperlink>
      <w:r w:rsidRPr="002844BF">
        <w:rPr>
          <w:rStyle w:val="a4"/>
          <w:sz w:val="24"/>
          <w:szCs w:val="24"/>
          <w:lang w:val="kk-KZ"/>
        </w:rPr>
        <w:t>ның</w:t>
      </w:r>
      <w:r w:rsidRPr="002844BF">
        <w:rPr>
          <w:b/>
          <w:sz w:val="24"/>
          <w:szCs w:val="24"/>
          <w:lang w:val="kk-KZ"/>
        </w:rPr>
        <w:t xml:space="preserve"> </w:t>
      </w:r>
      <w:r w:rsidRPr="002844B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sz w:val="24"/>
          <w:szCs w:val="24"/>
          <w:lang w:val="kk-KZ"/>
        </w:rPr>
        <w:t xml:space="preserve">«Қазақстан-2050» Стратегиясы: қалыптасқан мемлекеттің жаңа саяси бағыты старегиясын </w:t>
      </w:r>
      <w:r w:rsidRPr="002844BF">
        <w:rPr>
          <w:sz w:val="24"/>
          <w:szCs w:val="24"/>
          <w:lang w:val="kk-KZ"/>
        </w:rPr>
        <w:t xml:space="preserve">білу.  </w:t>
      </w:r>
      <w:r w:rsidR="00AF7DC9" w:rsidRPr="00CD5A8C">
        <w:rPr>
          <w:rFonts w:ascii="KZ Times New Roman" w:hAnsi="KZ Times New Roman"/>
          <w:sz w:val="24"/>
          <w:szCs w:val="24"/>
          <w:lang w:val="kk-KZ"/>
        </w:rPr>
        <w:t>Салық және кедендік заңнамаларын білгені жөн.</w:t>
      </w:r>
      <w:r w:rsidR="00AF7DC9">
        <w:rPr>
          <w:rFonts w:ascii="KZ Times New Roman" w:hAnsi="KZ Times New Roman"/>
          <w:sz w:val="24"/>
          <w:szCs w:val="24"/>
          <w:lang w:val="kk-KZ"/>
        </w:rPr>
        <w:t xml:space="preserve"> </w:t>
      </w:r>
      <w:r w:rsidR="00AF7DC9" w:rsidRPr="00CD5A8C">
        <w:rPr>
          <w:rFonts w:ascii="KZ Times New Roman" w:hAnsi="KZ Times New Roman"/>
          <w:bCs/>
          <w:sz w:val="24"/>
          <w:szCs w:val="24"/>
          <w:lang w:val="kk-KZ"/>
        </w:rPr>
        <w:t>Басқа да міндетті білімдер.</w:t>
      </w:r>
    </w:p>
    <w:p w:rsidR="002844BF" w:rsidRPr="002844BF" w:rsidRDefault="002844BF" w:rsidP="00A75711">
      <w:pPr>
        <w:pStyle w:val="af6"/>
        <w:numPr>
          <w:ilvl w:val="0"/>
          <w:numId w:val="1"/>
        </w:numPr>
        <w:ind w:left="0" w:firstLine="480"/>
        <w:jc w:val="both"/>
        <w:rPr>
          <w:rFonts w:ascii="KZ Times New Roman" w:hAnsi="KZ Times New Roman"/>
          <w:b/>
          <w:sz w:val="24"/>
          <w:szCs w:val="24"/>
          <w:lang w:val="kk-KZ"/>
        </w:rPr>
      </w:pPr>
      <w:r w:rsidRPr="002844BF">
        <w:rPr>
          <w:b/>
          <w:sz w:val="24"/>
          <w:szCs w:val="24"/>
          <w:lang w:val="kk-KZ"/>
        </w:rPr>
        <w:t>Даму және үйлестіру</w:t>
      </w:r>
      <w:r w:rsidRPr="002844BF">
        <w:rPr>
          <w:rFonts w:ascii="KZ Times New Roman" w:hAnsi="KZ Times New Roman"/>
          <w:b/>
          <w:sz w:val="24"/>
          <w:szCs w:val="24"/>
          <w:lang w:val="kk-KZ"/>
        </w:rPr>
        <w:t xml:space="preserve"> департаменті  Ақпараттық технологиялар басқармасының</w:t>
      </w:r>
      <w:r w:rsidRPr="002844BF">
        <w:rPr>
          <w:b/>
          <w:bCs/>
          <w:sz w:val="24"/>
          <w:szCs w:val="24"/>
          <w:lang w:val="kk-KZ"/>
        </w:rPr>
        <w:t xml:space="preserve"> сарапшысы </w:t>
      </w:r>
      <w:r w:rsidRPr="002844BF">
        <w:rPr>
          <w:rFonts w:eastAsia="Calibri"/>
          <w:b/>
          <w:bCs/>
          <w:sz w:val="24"/>
          <w:szCs w:val="24"/>
          <w:lang w:val="kk-KZ"/>
        </w:rPr>
        <w:t>С-5 санаты (2 бірлік)</w:t>
      </w:r>
    </w:p>
    <w:p w:rsidR="002844BF" w:rsidRDefault="002844BF" w:rsidP="002844BF">
      <w:pPr>
        <w:contextualSpacing/>
        <w:jc w:val="both"/>
        <w:rPr>
          <w:sz w:val="24"/>
          <w:szCs w:val="24"/>
          <w:lang w:val="kk-KZ"/>
        </w:rPr>
      </w:pPr>
      <w:r w:rsidRPr="00150A84">
        <w:rPr>
          <w:b/>
          <w:sz w:val="24"/>
          <w:szCs w:val="24"/>
          <w:lang w:val="kk-KZ"/>
        </w:rPr>
        <w:t xml:space="preserve">        Функционалдық міндеттері: </w:t>
      </w:r>
      <w:r w:rsidRPr="00CD5A8C">
        <w:rPr>
          <w:sz w:val="24"/>
          <w:szCs w:val="24"/>
          <w:lang w:val="kk-KZ"/>
        </w:rPr>
        <w:t xml:space="preserve">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w:t>
      </w:r>
    </w:p>
    <w:p w:rsidR="002844BF" w:rsidRDefault="002844BF" w:rsidP="002844BF">
      <w:pPr>
        <w:contextualSpacing/>
        <w:jc w:val="both"/>
        <w:rPr>
          <w:bCs/>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 информатика</w:t>
      </w:r>
      <w:r w:rsidRPr="00375906">
        <w:rPr>
          <w:color w:val="000000"/>
          <w:sz w:val="24"/>
          <w:szCs w:val="24"/>
          <w:lang w:val="kk-KZ"/>
        </w:rPr>
        <w:t>)</w:t>
      </w:r>
      <w:r>
        <w:rPr>
          <w:color w:val="000000"/>
          <w:sz w:val="24"/>
          <w:szCs w:val="24"/>
          <w:lang w:val="kk-KZ"/>
        </w:rPr>
        <w:t>, қызметтер (Тасымалдауды мен қозғалысты ұйымдастыру және көлікті пайдалану)</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 xml:space="preserve">Негізгі мамандық профилі және </w:t>
      </w:r>
      <w:r w:rsidRPr="00CD5A8C">
        <w:rPr>
          <w:sz w:val="24"/>
          <w:szCs w:val="24"/>
          <w:lang w:val="kk-KZ"/>
        </w:rPr>
        <w:lastRenderedPageBreak/>
        <w:t>Басқарманың жұмыс профилі бойынша курстарында қайта даярлау туралы сертификаттарының болғаны жөн.</w:t>
      </w:r>
      <w:r w:rsidRPr="007C6F61">
        <w:rPr>
          <w:sz w:val="24"/>
          <w:szCs w:val="24"/>
          <w:lang w:val="kk-KZ"/>
        </w:rPr>
        <w:t xml:space="preserve"> Мемлекеттік қызмет істері жөніндегі </w:t>
      </w:r>
      <w:hyperlink r:id="rId11" w:anchor="z9" w:history="1">
        <w:r w:rsidRPr="007C6F61">
          <w:rPr>
            <w:sz w:val="24"/>
            <w:szCs w:val="24"/>
            <w:lang w:val="kk-KZ"/>
          </w:rPr>
          <w:t>уәкілетті орган</w:t>
        </w:r>
      </w:hyperlink>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Pr>
          <w:sz w:val="24"/>
          <w:szCs w:val="24"/>
          <w:lang w:val="kk-KZ"/>
        </w:rPr>
        <w:t>С</w:t>
      </w:r>
      <w:r w:rsidRPr="00CD5A8C">
        <w:rPr>
          <w:rFonts w:eastAsia="Calibri"/>
          <w:color w:val="000000"/>
          <w:sz w:val="24"/>
          <w:szCs w:val="24"/>
          <w:lang w:val="kk-KZ"/>
        </w:rPr>
        <w:t>алық және кеден заңнамаларының біл</w:t>
      </w:r>
      <w:r>
        <w:rPr>
          <w:rFonts w:eastAsia="Calibri"/>
          <w:color w:val="000000"/>
          <w:sz w:val="24"/>
          <w:szCs w:val="24"/>
          <w:lang w:val="kk-KZ"/>
        </w:rPr>
        <w:t xml:space="preserve">ген </w:t>
      </w:r>
      <w:r w:rsidRPr="00CD5A8C">
        <w:rPr>
          <w:rFonts w:ascii="KZ Times New Roman" w:hAnsi="KZ Times New Roman"/>
          <w:sz w:val="24"/>
          <w:szCs w:val="24"/>
          <w:lang w:val="kk-KZ"/>
        </w:rPr>
        <w:t>жөн.</w:t>
      </w:r>
      <w:r w:rsidRPr="007C6F61">
        <w:rPr>
          <w:sz w:val="24"/>
          <w:szCs w:val="24"/>
          <w:lang w:val="kk-KZ"/>
        </w:rPr>
        <w:t xml:space="preserve"> </w:t>
      </w:r>
      <w:r w:rsidRPr="007C6F61">
        <w:rPr>
          <w:bCs/>
          <w:sz w:val="24"/>
          <w:szCs w:val="24"/>
          <w:lang w:val="kk-KZ"/>
        </w:rPr>
        <w:t>Басқа да міндетті білімдер.</w:t>
      </w:r>
    </w:p>
    <w:p w:rsidR="002844BF" w:rsidRPr="007C6F61" w:rsidRDefault="002844BF" w:rsidP="002844BF">
      <w:pPr>
        <w:contextualSpacing/>
        <w:jc w:val="both"/>
        <w:rPr>
          <w:sz w:val="24"/>
          <w:szCs w:val="24"/>
          <w:lang w:val="kk-KZ"/>
        </w:rPr>
      </w:pPr>
    </w:p>
    <w:p w:rsidR="002844BF" w:rsidRPr="00EA3534" w:rsidRDefault="0068033E" w:rsidP="00A75711">
      <w:pPr>
        <w:pStyle w:val="af6"/>
        <w:ind w:left="0" w:firstLine="840"/>
        <w:jc w:val="both"/>
        <w:rPr>
          <w:rFonts w:ascii="KZ Times New Roman" w:hAnsi="KZ Times New Roman"/>
          <w:b/>
          <w:sz w:val="24"/>
          <w:szCs w:val="24"/>
          <w:lang w:val="kk-KZ"/>
        </w:rPr>
      </w:pPr>
      <w:r>
        <w:rPr>
          <w:b/>
          <w:sz w:val="24"/>
          <w:szCs w:val="24"/>
          <w:lang w:val="kk-KZ"/>
        </w:rPr>
        <w:t>3</w:t>
      </w:r>
      <w:r w:rsidR="002844BF">
        <w:rPr>
          <w:b/>
          <w:sz w:val="24"/>
          <w:szCs w:val="24"/>
          <w:lang w:val="kk-KZ"/>
        </w:rPr>
        <w:t xml:space="preserve">. </w:t>
      </w:r>
      <w:r w:rsidR="00BF19EC" w:rsidRPr="00CD5A8C">
        <w:rPr>
          <w:b/>
          <w:sz w:val="24"/>
          <w:szCs w:val="24"/>
          <w:lang w:val="kk-KZ"/>
        </w:rPr>
        <w:t>Салықтық бақылау департаменті Салықтық аудит</w:t>
      </w:r>
      <w:r w:rsidR="00BF19EC" w:rsidRPr="00CD5A8C">
        <w:rPr>
          <w:sz w:val="24"/>
          <w:szCs w:val="24"/>
          <w:lang w:val="kk-KZ"/>
        </w:rPr>
        <w:t xml:space="preserve"> </w:t>
      </w:r>
      <w:r w:rsidR="00BF19EC" w:rsidRPr="00CD5A8C">
        <w:rPr>
          <w:rFonts w:ascii="KZ Times New Roman" w:hAnsi="KZ Times New Roman"/>
          <w:b/>
          <w:sz w:val="24"/>
          <w:szCs w:val="24"/>
          <w:lang w:val="kk-KZ"/>
        </w:rPr>
        <w:t>басқармасы</w:t>
      </w:r>
      <w:r w:rsidR="002844BF">
        <w:rPr>
          <w:rFonts w:ascii="KZ Times New Roman" w:hAnsi="KZ Times New Roman"/>
          <w:b/>
          <w:sz w:val="24"/>
          <w:szCs w:val="24"/>
          <w:lang w:val="kk-KZ"/>
        </w:rPr>
        <w:t xml:space="preserve">ның </w:t>
      </w:r>
      <w:r w:rsidR="002844BF" w:rsidRPr="00EA3534">
        <w:rPr>
          <w:b/>
          <w:bCs/>
          <w:sz w:val="24"/>
          <w:szCs w:val="24"/>
          <w:lang w:val="kk-KZ"/>
        </w:rPr>
        <w:t xml:space="preserve">сарапшысы </w:t>
      </w:r>
      <w:r w:rsidR="002844BF" w:rsidRPr="00EA3534">
        <w:rPr>
          <w:rFonts w:eastAsia="Calibri"/>
          <w:b/>
          <w:bCs/>
          <w:sz w:val="24"/>
          <w:szCs w:val="24"/>
          <w:lang w:val="kk-KZ"/>
        </w:rPr>
        <w:t>С-5 санаты (</w:t>
      </w:r>
      <w:r w:rsidR="002844BF">
        <w:rPr>
          <w:rFonts w:eastAsia="Calibri"/>
          <w:b/>
          <w:bCs/>
          <w:sz w:val="24"/>
          <w:szCs w:val="24"/>
          <w:lang w:val="kk-KZ"/>
        </w:rPr>
        <w:t>1</w:t>
      </w:r>
      <w:r w:rsidR="002844BF" w:rsidRPr="00EA3534">
        <w:rPr>
          <w:rFonts w:eastAsia="Calibri"/>
          <w:b/>
          <w:bCs/>
          <w:sz w:val="24"/>
          <w:szCs w:val="24"/>
          <w:lang w:val="kk-KZ"/>
        </w:rPr>
        <w:t xml:space="preserve"> бірлік)</w:t>
      </w:r>
    </w:p>
    <w:p w:rsidR="00BF19EC" w:rsidRDefault="002844BF" w:rsidP="002844BF">
      <w:pPr>
        <w:contextualSpacing/>
        <w:jc w:val="both"/>
        <w:rPr>
          <w:rFonts w:ascii="KZ Times New Roman" w:hAnsi="KZ Times New Roman"/>
          <w:sz w:val="24"/>
          <w:szCs w:val="24"/>
          <w:lang w:val="kk-KZ"/>
        </w:rPr>
      </w:pPr>
      <w:r w:rsidRPr="00E510B3">
        <w:rPr>
          <w:b/>
          <w:sz w:val="24"/>
          <w:szCs w:val="24"/>
          <w:lang w:val="kk-KZ"/>
        </w:rPr>
        <w:t xml:space="preserve">        Функционалдық міндеттері: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аза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стан</w:t>
      </w:r>
      <w:r w:rsidR="00BF19EC" w:rsidRPr="00CD5A8C">
        <w:rPr>
          <w:rFonts w:ascii="KZ Times New Roman" w:hAnsi="KZ Times New Roman"/>
          <w:sz w:val="24"/>
          <w:szCs w:val="24"/>
          <w:lang w:val="kk-KZ"/>
        </w:rPr>
        <w:t xml:space="preserve"> Республикасыны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мемлекеттік органдарымен,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Р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М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рылымды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б</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лімшелерімен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армаларымен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зара </w:t>
      </w:r>
      <w:r w:rsidR="00BF19EC" w:rsidRPr="00CD5A8C">
        <w:rPr>
          <w:rFonts w:ascii="KZ Times New Roman" w:hAnsi="KZ Times New Roman" w:cs="Arial"/>
          <w:sz w:val="24"/>
          <w:szCs w:val="24"/>
          <w:lang w:val="kk-KZ"/>
        </w:rPr>
        <w:t xml:space="preserve">іс-қимылды </w:t>
      </w:r>
      <w:r w:rsidR="00BF19EC" w:rsidRPr="00CD5A8C">
        <w:rPr>
          <w:rFonts w:ascii="KZ Times New Roman" w:hAnsi="KZ Times New Roman" w:cs="Calibri"/>
          <w:sz w:val="24"/>
          <w:szCs w:val="24"/>
          <w:lang w:val="kk-KZ"/>
        </w:rPr>
        <w:t>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 xml:space="preserve">зыреті шегінде нормативтік </w:t>
      </w:r>
      <w:r w:rsidR="00BF19EC" w:rsidRPr="00CD5A8C">
        <w:rPr>
          <w:rFonts w:ascii="KZ Times New Roman" w:hAnsi="KZ Times New Roman" w:cs="Arial"/>
          <w:sz w:val="24"/>
          <w:szCs w:val="24"/>
          <w:lang w:val="kk-KZ"/>
        </w:rPr>
        <w:t>құқ</w:t>
      </w:r>
      <w:r w:rsidR="00BF19EC" w:rsidRPr="00CD5A8C">
        <w:rPr>
          <w:rFonts w:ascii="KZ Times New Roman" w:hAnsi="KZ Times New Roman" w:cs="Calibri"/>
          <w:sz w:val="24"/>
          <w:szCs w:val="24"/>
          <w:lang w:val="kk-KZ"/>
        </w:rPr>
        <w:t>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актілерді,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аза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стан Республикасыны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за</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намалы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актілеріні</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жобаларын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зірлеу ж</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ніндегі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 xml:space="preserve">мыс топтарына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дістемелік </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 xml:space="preserve">сыныстарды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зірлеуді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армаларына, 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органдарына, 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т</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леушілерге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ажетті консультациялы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к</w:t>
      </w:r>
      <w:r w:rsidR="00BF19EC" w:rsidRPr="00CD5A8C">
        <w:rPr>
          <w:rFonts w:ascii="KZ Times New Roman" w:hAnsi="KZ Times New Roman" w:cs="Arial"/>
          <w:sz w:val="24"/>
          <w:szCs w:val="24"/>
          <w:lang w:val="kk-KZ"/>
        </w:rPr>
        <w:t>ө</w:t>
      </w:r>
      <w:r w:rsidR="00BF19EC" w:rsidRPr="00CD5A8C">
        <w:rPr>
          <w:rFonts w:ascii="KZ Times New Roman" w:hAnsi="KZ Times New Roman"/>
          <w:sz w:val="24"/>
          <w:szCs w:val="24"/>
          <w:lang w:val="kk-KZ"/>
        </w:rPr>
        <w:t>мек к</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рсету;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жаттарды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паратты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материалдарды дайындау</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 xml:space="preserve">а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армаларымен бірлесе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 б</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лігінде 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экономикалы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-ба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ылау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мысына</w:t>
      </w:r>
      <w:r w:rsidR="00BF19EC" w:rsidRPr="00CD5A8C">
        <w:rPr>
          <w:rFonts w:ascii="KZ Times New Roman" w:hAnsi="KZ Times New Roman"/>
          <w:sz w:val="24"/>
          <w:szCs w:val="24"/>
          <w:lang w:val="kk-KZ"/>
        </w:rPr>
        <w:t xml:space="preserve">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ргізілетін тексерулерге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Р</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М Комитет басшыларыны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тапсырмаларына с</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йкес о</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ан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ктелген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зге, сондай-а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функцияларынан шы</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 xml:space="preserve">атын міндетті орындауды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амтамасыз ету; </w:t>
      </w:r>
      <w:r w:rsidR="00BF19EC" w:rsidRPr="00CD5A8C">
        <w:rPr>
          <w:rFonts w:ascii="KZ Times New Roman" w:hAnsi="KZ Times New Roman"/>
          <w:sz w:val="24"/>
          <w:szCs w:val="24"/>
          <w:lang w:val="kk-KZ"/>
        </w:rPr>
        <w:t>т</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сіндірме сипатында</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ы хаттарды дайындауды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w:t>
      </w:r>
      <w:r w:rsidR="00BF19EC" w:rsidRPr="00CD5A8C">
        <w:rPr>
          <w:rFonts w:ascii="KZ Times New Roman" w:hAnsi="KZ Times New Roman"/>
          <w:sz w:val="24"/>
          <w:szCs w:val="24"/>
          <w:lang w:val="kk-KZ"/>
        </w:rPr>
        <w:t xml:space="preserve"> шегінде, 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салу ж</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ніндегі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селелерді дайындауды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б</w:t>
      </w:r>
      <w:r w:rsidR="00BF19EC" w:rsidRPr="00CD5A8C">
        <w:rPr>
          <w:rFonts w:ascii="KZ Times New Roman" w:hAnsi="KZ Times New Roman" w:cs="Arial"/>
          <w:sz w:val="24"/>
          <w:szCs w:val="24"/>
          <w:lang w:val="kk-KZ"/>
        </w:rPr>
        <w:t>ұқ</w:t>
      </w:r>
      <w:r w:rsidR="00BF19EC" w:rsidRPr="00CD5A8C">
        <w:rPr>
          <w:rFonts w:ascii="KZ Times New Roman" w:hAnsi="KZ Times New Roman" w:cs="Calibri"/>
          <w:sz w:val="24"/>
          <w:szCs w:val="24"/>
          <w:lang w:val="kk-KZ"/>
        </w:rPr>
        <w:t>аралы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парат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ралдарында т</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сіндіруді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т</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леушілер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ткізетін семинарлардың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мысына дайынды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зеге асыру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 xml:space="preserve">зыреті шегінде </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сыныстар әзірлеуді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талдауды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органдарымен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діснамалы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мыстар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ргізуге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атысу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тк</w:t>
      </w:r>
      <w:r w:rsidR="00BF19EC" w:rsidRPr="00CD5A8C">
        <w:rPr>
          <w:rFonts w:ascii="KZ Times New Roman" w:hAnsi="KZ Times New Roman"/>
          <w:sz w:val="24"/>
          <w:szCs w:val="24"/>
          <w:lang w:val="kk-KZ"/>
        </w:rPr>
        <w:t xml:space="preserve">ізу.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 </w:t>
      </w:r>
    </w:p>
    <w:p w:rsidR="002844BF" w:rsidRDefault="002844BF" w:rsidP="00BF19EC">
      <w:pPr>
        <w:pStyle w:val="12"/>
        <w:jc w:val="both"/>
        <w:rPr>
          <w:rFonts w:ascii="Times New Roman" w:hAnsi="Times New Roman"/>
          <w:sz w:val="24"/>
          <w:szCs w:val="24"/>
          <w:lang w:val="kk-KZ"/>
        </w:rPr>
      </w:pPr>
      <w:r w:rsidRPr="00BF19EC">
        <w:rPr>
          <w:rFonts w:ascii="Times New Roman" w:hAnsi="Times New Roman"/>
          <w:b/>
          <w:sz w:val="24"/>
          <w:szCs w:val="24"/>
          <w:lang w:val="kk-KZ"/>
        </w:rPr>
        <w:t xml:space="preserve">          Конкурсқа қатысушыларға қойылатын талаптар: </w:t>
      </w:r>
      <w:r w:rsidRPr="00BF19EC">
        <w:rPr>
          <w:rFonts w:ascii="Times New Roman" w:hAnsi="Times New Roman"/>
          <w:sz w:val="24"/>
          <w:szCs w:val="24"/>
          <w:lang w:val="kk-KZ"/>
        </w:rPr>
        <w:t xml:space="preserve">Жоғары білім: </w:t>
      </w:r>
      <w:r w:rsidR="00BF19EC" w:rsidRPr="00BF19EC">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BF19EC">
        <w:rPr>
          <w:rFonts w:ascii="Times New Roman" w:hAnsi="Times New Roman"/>
          <w:sz w:val="24"/>
          <w:szCs w:val="24"/>
          <w:lang w:val="kk-KZ"/>
        </w:rPr>
        <w:t xml:space="preserve"> Мемлекеттік қызмет істері жөніндегі </w:t>
      </w:r>
      <w:hyperlink r:id="rId12" w:anchor="z9" w:history="1">
        <w:r w:rsidRPr="00BF19EC">
          <w:rPr>
            <w:rStyle w:val="a4"/>
            <w:rFonts w:ascii="Times New Roman" w:hAnsi="Times New Roman"/>
            <w:sz w:val="24"/>
            <w:szCs w:val="24"/>
            <w:lang w:val="kk-KZ"/>
          </w:rPr>
          <w:t>уәкілетті орган</w:t>
        </w:r>
      </w:hyperlink>
      <w:r w:rsidRPr="00BF19EC">
        <w:rPr>
          <w:rStyle w:val="a4"/>
          <w:rFonts w:ascii="Times New Roman" w:hAnsi="Times New Roman"/>
          <w:sz w:val="24"/>
          <w:szCs w:val="24"/>
          <w:lang w:val="kk-KZ"/>
        </w:rPr>
        <w:t>ның</w:t>
      </w:r>
      <w:r w:rsidRPr="00BF19EC">
        <w:rPr>
          <w:rFonts w:ascii="Times New Roman" w:hAnsi="Times New Roman"/>
          <w:b/>
          <w:sz w:val="24"/>
          <w:szCs w:val="24"/>
          <w:lang w:val="kk-KZ"/>
        </w:rPr>
        <w:t xml:space="preserve"> </w:t>
      </w:r>
      <w:r w:rsidRPr="00BF19EC">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F19EC">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BF19EC">
        <w:rPr>
          <w:rFonts w:ascii="Times New Roman" w:hAnsi="Times New Roman"/>
          <w:sz w:val="24"/>
          <w:szCs w:val="24"/>
          <w:lang w:val="kk-KZ"/>
        </w:rPr>
        <w:t xml:space="preserve">білу.  </w:t>
      </w:r>
      <w:r w:rsidR="00BF19EC" w:rsidRPr="00BF19EC">
        <w:rPr>
          <w:rFonts w:ascii="Times New Roman" w:hAnsi="Times New Roman"/>
          <w:sz w:val="24"/>
          <w:szCs w:val="24"/>
          <w:lang w:val="kk-KZ"/>
        </w:rPr>
        <w:t>«Салық және бюджетке төленетін басқа да міндетті төлемдер туралы» Кодексті (Салық кодексі) білгені жөн. Басқа да міндетті білімдер (МСФООС, басқару есептілігі, біхгалтерлік есептілік).</w:t>
      </w:r>
    </w:p>
    <w:p w:rsidR="00A75711" w:rsidRPr="00A75711" w:rsidRDefault="00A75711" w:rsidP="00A75711">
      <w:pPr>
        <w:pStyle w:val="12"/>
        <w:jc w:val="both"/>
        <w:rPr>
          <w:rFonts w:ascii="KZ Times New Roman" w:hAnsi="KZ Times New Roman"/>
          <w:b/>
          <w:sz w:val="24"/>
          <w:szCs w:val="24"/>
          <w:lang w:val="kk-KZ"/>
        </w:rPr>
      </w:pPr>
    </w:p>
    <w:p w:rsidR="008A7F87" w:rsidRPr="002844BF" w:rsidRDefault="008A7F87" w:rsidP="00411D88">
      <w:pPr>
        <w:pStyle w:val="af6"/>
        <w:numPr>
          <w:ilvl w:val="0"/>
          <w:numId w:val="7"/>
        </w:numPr>
        <w:jc w:val="both"/>
        <w:rPr>
          <w:rFonts w:ascii="KZ Times New Roman" w:hAnsi="KZ Times New Roman"/>
          <w:b/>
          <w:sz w:val="24"/>
          <w:szCs w:val="24"/>
          <w:lang w:val="kk-KZ"/>
        </w:rPr>
      </w:pPr>
      <w:r w:rsidRPr="00CD5A8C">
        <w:rPr>
          <w:b/>
          <w:sz w:val="24"/>
          <w:szCs w:val="24"/>
          <w:lang w:val="kk-KZ"/>
        </w:rPr>
        <w:t xml:space="preserve">Салық салу әдіснама департаменті </w:t>
      </w:r>
      <w:r w:rsidR="00AF7DC9" w:rsidRPr="00CD5A8C">
        <w:rPr>
          <w:b/>
          <w:sz w:val="24"/>
          <w:szCs w:val="24"/>
          <w:lang w:val="kk-KZ"/>
        </w:rPr>
        <w:t>Алдын-ала тексеру актілерін қарау басқармасы</w:t>
      </w:r>
      <w:r w:rsidRPr="002844BF">
        <w:rPr>
          <w:rFonts w:ascii="KZ Times New Roman" w:hAnsi="KZ Times New Roman"/>
          <w:b/>
          <w:sz w:val="24"/>
          <w:szCs w:val="24"/>
          <w:lang w:val="kk-KZ"/>
        </w:rPr>
        <w:t>ны</w:t>
      </w:r>
      <w:r w:rsidRPr="002844BF">
        <w:rPr>
          <w:rFonts w:ascii="KZ Times New Roman" w:hAnsi="KZ Times New Roman" w:cs="Calibri"/>
          <w:b/>
          <w:sz w:val="24"/>
          <w:szCs w:val="24"/>
          <w:lang w:val="kk-KZ"/>
        </w:rPr>
        <w:t>ң</w:t>
      </w:r>
      <w:r w:rsidRPr="002844BF">
        <w:rPr>
          <w:b/>
          <w:bCs/>
          <w:sz w:val="24"/>
          <w:szCs w:val="24"/>
          <w:lang w:val="kk-KZ"/>
        </w:rPr>
        <w:t xml:space="preserve"> сарапшысы </w:t>
      </w:r>
      <w:r w:rsidRPr="002844BF">
        <w:rPr>
          <w:rFonts w:eastAsia="Calibri"/>
          <w:b/>
          <w:bCs/>
          <w:sz w:val="24"/>
          <w:szCs w:val="24"/>
          <w:lang w:val="kk-KZ"/>
        </w:rPr>
        <w:t>С-</w:t>
      </w:r>
      <w:r>
        <w:rPr>
          <w:rFonts w:eastAsia="Calibri"/>
          <w:b/>
          <w:bCs/>
          <w:sz w:val="24"/>
          <w:szCs w:val="24"/>
          <w:lang w:val="kk-KZ"/>
        </w:rPr>
        <w:t>5</w:t>
      </w:r>
      <w:r w:rsidRPr="002844BF">
        <w:rPr>
          <w:rFonts w:eastAsia="Calibri"/>
          <w:b/>
          <w:bCs/>
          <w:sz w:val="24"/>
          <w:szCs w:val="24"/>
          <w:lang w:val="kk-KZ"/>
        </w:rPr>
        <w:t xml:space="preserve"> санаты (</w:t>
      </w:r>
      <w:r w:rsidR="00A75711">
        <w:rPr>
          <w:rFonts w:eastAsia="Calibri"/>
          <w:b/>
          <w:bCs/>
          <w:sz w:val="24"/>
          <w:szCs w:val="24"/>
          <w:lang w:val="kk-KZ"/>
        </w:rPr>
        <w:t>1</w:t>
      </w:r>
      <w:r w:rsidRPr="002844BF">
        <w:rPr>
          <w:rFonts w:eastAsia="Calibri"/>
          <w:b/>
          <w:bCs/>
          <w:sz w:val="24"/>
          <w:szCs w:val="24"/>
          <w:lang w:val="kk-KZ"/>
        </w:rPr>
        <w:t xml:space="preserve"> бірлік)</w:t>
      </w:r>
    </w:p>
    <w:p w:rsidR="00AF7DC9" w:rsidRDefault="008A7F87" w:rsidP="00AF7DC9">
      <w:pPr>
        <w:jc w:val="both"/>
        <w:rPr>
          <w:rFonts w:eastAsia="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F7DC9" w:rsidRPr="00CD5A8C">
        <w:rPr>
          <w:rFonts w:eastAsia="Calibri"/>
          <w:sz w:val="24"/>
          <w:szCs w:val="24"/>
          <w:lang w:val="kk-KZ"/>
        </w:rPr>
        <w:t xml:space="preserve">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w:t>
      </w:r>
      <w:r w:rsidR="00AF7DC9" w:rsidRPr="00CD5A8C">
        <w:rPr>
          <w:rFonts w:eastAsia="Calibri"/>
          <w:sz w:val="24"/>
          <w:szCs w:val="24"/>
          <w:lang w:val="kk-KZ"/>
        </w:rPr>
        <w:lastRenderedPageBreak/>
        <w:t>дайындау;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p w:rsidR="008A7F87" w:rsidRDefault="008A7F87" w:rsidP="00AF7DC9">
      <w:pPr>
        <w:jc w:val="both"/>
        <w:rPr>
          <w:sz w:val="24"/>
          <w:szCs w:val="24"/>
          <w:lang w:val="kk-KZ"/>
        </w:rPr>
      </w:pPr>
      <w:r w:rsidRPr="00AF7DC9">
        <w:rPr>
          <w:b/>
          <w:sz w:val="24"/>
          <w:szCs w:val="24"/>
          <w:lang w:val="kk-KZ"/>
        </w:rPr>
        <w:t xml:space="preserve">            Конкурсқа қатысушыларға қойылатын талаптар: </w:t>
      </w:r>
      <w:r w:rsidRPr="00AF7DC9">
        <w:rPr>
          <w:sz w:val="24"/>
          <w:szCs w:val="24"/>
          <w:lang w:val="kk-KZ"/>
        </w:rPr>
        <w:t xml:space="preserve">Жоғары білім: </w:t>
      </w:r>
      <w:r w:rsidR="00AF7DC9" w:rsidRPr="00AF7DC9">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F7DC9">
        <w:rPr>
          <w:sz w:val="24"/>
          <w:szCs w:val="24"/>
          <w:lang w:val="kk-KZ"/>
        </w:rPr>
        <w:t xml:space="preserve"> Мемлекеттік қызмет істері жөніндегі </w:t>
      </w:r>
      <w:hyperlink r:id="rId13" w:anchor="z9" w:history="1">
        <w:r w:rsidRPr="00AF7DC9">
          <w:rPr>
            <w:rStyle w:val="a4"/>
            <w:sz w:val="24"/>
            <w:szCs w:val="24"/>
            <w:lang w:val="kk-KZ"/>
          </w:rPr>
          <w:t>уәкілетті орган</w:t>
        </w:r>
      </w:hyperlink>
      <w:r w:rsidRPr="00AF7DC9">
        <w:rPr>
          <w:rStyle w:val="a4"/>
          <w:sz w:val="24"/>
          <w:szCs w:val="24"/>
          <w:lang w:val="kk-KZ"/>
        </w:rPr>
        <w:t>ның</w:t>
      </w:r>
      <w:r w:rsidRPr="00AF7DC9">
        <w:rPr>
          <w:b/>
          <w:sz w:val="24"/>
          <w:szCs w:val="24"/>
          <w:lang w:val="kk-KZ"/>
        </w:rPr>
        <w:t xml:space="preserve"> </w:t>
      </w:r>
      <w:r w:rsidRPr="00AF7DC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F7DC9">
        <w:rPr>
          <w:rStyle w:val="s1"/>
          <w:sz w:val="24"/>
          <w:szCs w:val="24"/>
          <w:lang w:val="kk-KZ"/>
        </w:rPr>
        <w:t xml:space="preserve">«Қазақстан-2050» Стратегиясы: қалыптасқан мемлекеттің жаңа саяси бағыты старегиясын </w:t>
      </w:r>
      <w:r w:rsidRPr="00AF7DC9">
        <w:rPr>
          <w:sz w:val="24"/>
          <w:szCs w:val="24"/>
          <w:lang w:val="kk-KZ"/>
        </w:rPr>
        <w:t xml:space="preserve">білу.  </w:t>
      </w:r>
      <w:r w:rsidR="00AF7DC9" w:rsidRPr="00AF7DC9">
        <w:rPr>
          <w:sz w:val="24"/>
          <w:szCs w:val="24"/>
          <w:lang w:val="kk-KZ"/>
        </w:rPr>
        <w:t>Салық және (немесе) кеден заңнамаларын білген жөн. 4. Шет тілдерін білген жөн, басқа да міндетті білімдер</w:t>
      </w:r>
      <w:r w:rsidR="00AF7DC9">
        <w:rPr>
          <w:sz w:val="24"/>
          <w:szCs w:val="24"/>
          <w:lang w:val="kk-KZ"/>
        </w:rPr>
        <w:t>.</w:t>
      </w:r>
    </w:p>
    <w:p w:rsidR="00AF7DC9" w:rsidRPr="008A7F87" w:rsidRDefault="00AF7DC9" w:rsidP="00AF7DC9">
      <w:pPr>
        <w:pStyle w:val="12"/>
        <w:jc w:val="both"/>
        <w:rPr>
          <w:sz w:val="24"/>
          <w:szCs w:val="24"/>
          <w:lang w:val="kk-KZ"/>
        </w:rPr>
      </w:pPr>
    </w:p>
    <w:p w:rsidR="003C73BC" w:rsidRPr="0068033E" w:rsidRDefault="0068033E" w:rsidP="0068033E">
      <w:pPr>
        <w:jc w:val="both"/>
        <w:rPr>
          <w:rFonts w:ascii="KZ Times New Roman" w:hAnsi="KZ Times New Roman"/>
          <w:b/>
          <w:sz w:val="24"/>
          <w:szCs w:val="24"/>
          <w:lang w:val="kk-KZ"/>
        </w:rPr>
      </w:pPr>
      <w:r>
        <w:rPr>
          <w:rFonts w:ascii="KZ Times New Roman" w:hAnsi="KZ Times New Roman"/>
          <w:b/>
          <w:sz w:val="24"/>
          <w:szCs w:val="24"/>
          <w:lang w:val="kk-KZ"/>
        </w:rPr>
        <w:t xml:space="preserve">              </w:t>
      </w:r>
      <w:r w:rsidR="00411D88">
        <w:rPr>
          <w:rFonts w:ascii="KZ Times New Roman" w:hAnsi="KZ Times New Roman"/>
          <w:b/>
          <w:sz w:val="24"/>
          <w:szCs w:val="24"/>
          <w:lang w:val="kk-KZ"/>
        </w:rPr>
        <w:t>5</w:t>
      </w:r>
      <w:r>
        <w:rPr>
          <w:rFonts w:ascii="KZ Times New Roman" w:hAnsi="KZ Times New Roman"/>
          <w:b/>
          <w:sz w:val="24"/>
          <w:szCs w:val="24"/>
          <w:lang w:val="kk-KZ"/>
        </w:rPr>
        <w:t xml:space="preserve">. </w:t>
      </w:r>
      <w:r w:rsidR="00AF7DC9" w:rsidRPr="00CD5A8C">
        <w:rPr>
          <w:rFonts w:ascii="KZ Times New Roman" w:hAnsi="KZ Times New Roman"/>
          <w:b/>
          <w:sz w:val="24"/>
          <w:szCs w:val="24"/>
          <w:lang w:val="kk-KZ"/>
        </w:rPr>
        <w:t>Оң</w:t>
      </w:r>
      <w:r w:rsidR="00AF7DC9">
        <w:rPr>
          <w:rFonts w:ascii="KZ Times New Roman" w:hAnsi="KZ Times New Roman"/>
          <w:b/>
          <w:sz w:val="24"/>
          <w:szCs w:val="24"/>
          <w:lang w:val="kk-KZ"/>
        </w:rPr>
        <w:t>алту және банкроттық басқармасы</w:t>
      </w:r>
      <w:r w:rsidR="003C73BC" w:rsidRPr="0068033E">
        <w:rPr>
          <w:rFonts w:ascii="KZ Times New Roman" w:hAnsi="KZ Times New Roman"/>
          <w:b/>
          <w:sz w:val="24"/>
          <w:szCs w:val="24"/>
          <w:lang w:val="kk-KZ"/>
        </w:rPr>
        <w:t>ны</w:t>
      </w:r>
      <w:r w:rsidR="003C73BC" w:rsidRPr="0068033E">
        <w:rPr>
          <w:rFonts w:ascii="KZ Times New Roman" w:hAnsi="KZ Times New Roman" w:cs="Calibri"/>
          <w:b/>
          <w:sz w:val="24"/>
          <w:szCs w:val="24"/>
          <w:lang w:val="kk-KZ"/>
        </w:rPr>
        <w:t>ң</w:t>
      </w:r>
      <w:r w:rsidR="003C73BC" w:rsidRPr="0068033E">
        <w:rPr>
          <w:b/>
          <w:bCs/>
          <w:sz w:val="24"/>
          <w:szCs w:val="24"/>
          <w:lang w:val="kk-KZ"/>
        </w:rPr>
        <w:t xml:space="preserve"> сарапшысы </w:t>
      </w:r>
      <w:r w:rsidR="003C73BC" w:rsidRPr="0068033E">
        <w:rPr>
          <w:rFonts w:eastAsia="Calibri"/>
          <w:b/>
          <w:bCs/>
          <w:sz w:val="24"/>
          <w:szCs w:val="24"/>
          <w:lang w:val="kk-KZ"/>
        </w:rPr>
        <w:t>С-5 санаты (1 бірлік)</w:t>
      </w:r>
    </w:p>
    <w:p w:rsidR="00AF7DC9" w:rsidRDefault="003C73BC" w:rsidP="003C73BC">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F7DC9" w:rsidRPr="00CD5A8C">
        <w:rPr>
          <w:sz w:val="24"/>
          <w:szCs w:val="24"/>
          <w:lang w:val="kk-KZ"/>
        </w:rPr>
        <w:t>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AF7DC9">
        <w:rPr>
          <w:sz w:val="24"/>
          <w:szCs w:val="24"/>
          <w:lang w:val="kk-KZ"/>
        </w:rPr>
        <w:t>.</w:t>
      </w:r>
    </w:p>
    <w:p w:rsidR="0068033E" w:rsidRPr="00AF7DC9" w:rsidRDefault="003C73BC" w:rsidP="00AF7DC9">
      <w:pPr>
        <w:pStyle w:val="12"/>
        <w:jc w:val="both"/>
        <w:rPr>
          <w:rFonts w:ascii="Times New Roman" w:hAnsi="Times New Roman"/>
          <w:bCs/>
          <w:sz w:val="24"/>
          <w:szCs w:val="24"/>
          <w:lang w:val="kk-KZ"/>
        </w:rPr>
      </w:pPr>
      <w:r w:rsidRPr="008A7F87">
        <w:rPr>
          <w:b/>
          <w:sz w:val="24"/>
          <w:szCs w:val="24"/>
          <w:lang w:val="kk-KZ"/>
        </w:rPr>
        <w:t xml:space="preserve">            </w:t>
      </w:r>
      <w:r w:rsidRPr="00AF7DC9">
        <w:rPr>
          <w:rFonts w:ascii="Times New Roman" w:hAnsi="Times New Roman"/>
          <w:b/>
          <w:sz w:val="24"/>
          <w:szCs w:val="24"/>
          <w:lang w:val="kk-KZ"/>
        </w:rPr>
        <w:t xml:space="preserve">Конкурсқа қатысушыларға қойылатын талаптар: </w:t>
      </w:r>
      <w:r w:rsidRPr="00AF7DC9">
        <w:rPr>
          <w:rFonts w:ascii="Times New Roman" w:hAnsi="Times New Roman"/>
          <w:sz w:val="24"/>
          <w:szCs w:val="24"/>
          <w:lang w:val="kk-KZ"/>
        </w:rPr>
        <w:t xml:space="preserve">Жоғары білім: </w:t>
      </w:r>
      <w:r w:rsidR="00AF7DC9" w:rsidRPr="00AF7DC9">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F7DC9">
        <w:rPr>
          <w:rFonts w:ascii="Times New Roman" w:hAnsi="Times New Roman"/>
          <w:sz w:val="24"/>
          <w:szCs w:val="24"/>
          <w:lang w:val="kk-KZ"/>
        </w:rPr>
        <w:t xml:space="preserve"> Мемлекеттік қызмет істері жөніндегі </w:t>
      </w:r>
      <w:hyperlink r:id="rId14" w:anchor="z9" w:history="1">
        <w:r w:rsidRPr="00AF7DC9">
          <w:rPr>
            <w:rStyle w:val="a4"/>
            <w:rFonts w:ascii="Times New Roman" w:hAnsi="Times New Roman"/>
            <w:sz w:val="24"/>
            <w:szCs w:val="24"/>
            <w:lang w:val="kk-KZ"/>
          </w:rPr>
          <w:t>уәкілетті орган</w:t>
        </w:r>
      </w:hyperlink>
      <w:r w:rsidRPr="00AF7DC9">
        <w:rPr>
          <w:rStyle w:val="a4"/>
          <w:rFonts w:ascii="Times New Roman" w:hAnsi="Times New Roman"/>
          <w:sz w:val="24"/>
          <w:szCs w:val="24"/>
          <w:lang w:val="kk-KZ"/>
        </w:rPr>
        <w:t>ның</w:t>
      </w:r>
      <w:r w:rsidRPr="00AF7DC9">
        <w:rPr>
          <w:rFonts w:ascii="Times New Roman" w:hAnsi="Times New Roman"/>
          <w:b/>
          <w:sz w:val="24"/>
          <w:szCs w:val="24"/>
          <w:lang w:val="kk-KZ"/>
        </w:rPr>
        <w:t xml:space="preserve"> </w:t>
      </w:r>
      <w:r w:rsidRPr="00AF7DC9">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F7DC9">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AF7DC9">
        <w:rPr>
          <w:rFonts w:ascii="Times New Roman" w:hAnsi="Times New Roman"/>
          <w:sz w:val="24"/>
          <w:szCs w:val="24"/>
          <w:lang w:val="kk-KZ"/>
        </w:rPr>
        <w:t xml:space="preserve">білу.  </w:t>
      </w:r>
      <w:r w:rsidR="00AF7DC9" w:rsidRPr="00AF7DC9">
        <w:rPr>
          <w:rFonts w:ascii="Times New Roman" w:hAnsi="Times New Roman"/>
          <w:sz w:val="24"/>
          <w:szCs w:val="24"/>
          <w:lang w:val="kk-KZ"/>
        </w:rPr>
        <w:t xml:space="preserve">Оңалту және банкроттық туралы заңнамаларын, сонымен бірге салық және кеден заңнамаларын білген жөн.  </w:t>
      </w:r>
      <w:r w:rsidR="00AF7DC9" w:rsidRPr="00AF7DC9">
        <w:rPr>
          <w:rFonts w:ascii="Times New Roman" w:hAnsi="Times New Roman"/>
          <w:bCs/>
          <w:sz w:val="24"/>
          <w:szCs w:val="24"/>
          <w:lang w:val="kk-KZ"/>
        </w:rPr>
        <w:t>Басқа да міндетті білімдер</w:t>
      </w:r>
      <w:r w:rsidR="00AF7DC9">
        <w:rPr>
          <w:rFonts w:ascii="Times New Roman" w:hAnsi="Times New Roman"/>
          <w:bCs/>
          <w:sz w:val="24"/>
          <w:szCs w:val="24"/>
          <w:lang w:val="kk-KZ"/>
        </w:rPr>
        <w:t>.</w:t>
      </w:r>
    </w:p>
    <w:p w:rsidR="0068033E" w:rsidRPr="0068033E" w:rsidRDefault="0068033E" w:rsidP="0068033E">
      <w:pPr>
        <w:jc w:val="both"/>
        <w:rPr>
          <w:rFonts w:ascii="KZ Times New Roman" w:hAnsi="KZ Times New Roman"/>
          <w:b/>
          <w:sz w:val="24"/>
          <w:szCs w:val="24"/>
          <w:lang w:val="kk-KZ"/>
        </w:rPr>
      </w:pPr>
      <w:r>
        <w:rPr>
          <w:rFonts w:ascii="KZ Times New Roman" w:hAnsi="KZ Times New Roman"/>
          <w:b/>
          <w:sz w:val="24"/>
          <w:szCs w:val="24"/>
          <w:lang w:val="kk-KZ"/>
        </w:rPr>
        <w:t xml:space="preserve">             </w:t>
      </w:r>
      <w:r w:rsidR="00411D88">
        <w:rPr>
          <w:rFonts w:ascii="KZ Times New Roman" w:hAnsi="KZ Times New Roman"/>
          <w:b/>
          <w:sz w:val="24"/>
          <w:szCs w:val="24"/>
          <w:lang w:val="kk-KZ"/>
        </w:rPr>
        <w:t>6</w:t>
      </w:r>
      <w:r>
        <w:rPr>
          <w:rFonts w:ascii="KZ Times New Roman" w:hAnsi="KZ Times New Roman"/>
          <w:b/>
          <w:sz w:val="24"/>
          <w:szCs w:val="24"/>
          <w:lang w:val="kk-KZ"/>
        </w:rPr>
        <w:t xml:space="preserve">. </w:t>
      </w:r>
      <w:r w:rsidRPr="00CD5A8C">
        <w:rPr>
          <w:b/>
          <w:sz w:val="24"/>
          <w:szCs w:val="24"/>
          <w:lang w:val="kk-KZ"/>
        </w:rPr>
        <w:t>Салықтық бақылау департаменті</w:t>
      </w:r>
      <w:r>
        <w:rPr>
          <w:b/>
          <w:sz w:val="24"/>
          <w:szCs w:val="24"/>
          <w:lang w:val="kk-KZ"/>
        </w:rPr>
        <w:t xml:space="preserve"> </w:t>
      </w:r>
      <w:r w:rsidR="00AF7DC9">
        <w:rPr>
          <w:b/>
          <w:sz w:val="24"/>
          <w:szCs w:val="24"/>
          <w:lang w:val="kk-KZ"/>
        </w:rPr>
        <w:t xml:space="preserve">ҚҚС </w:t>
      </w:r>
      <w:r w:rsidRPr="00CD5A8C">
        <w:rPr>
          <w:b/>
          <w:sz w:val="24"/>
          <w:szCs w:val="24"/>
          <w:lang w:val="kk-KZ"/>
        </w:rPr>
        <w:t>әкімшілендіру басқ</w:t>
      </w:r>
      <w:r w:rsidRPr="00CD5A8C">
        <w:rPr>
          <w:rFonts w:ascii="KZ Times New Roman" w:hAnsi="KZ Times New Roman"/>
          <w:b/>
          <w:sz w:val="24"/>
          <w:szCs w:val="24"/>
          <w:lang w:val="kk-KZ"/>
        </w:rPr>
        <w:t>армасы</w:t>
      </w:r>
      <w:r>
        <w:rPr>
          <w:rFonts w:ascii="KZ Times New Roman" w:hAnsi="KZ Times New Roman"/>
          <w:b/>
          <w:sz w:val="24"/>
          <w:szCs w:val="24"/>
          <w:lang w:val="kk-KZ"/>
        </w:rPr>
        <w:t>ның</w:t>
      </w:r>
      <w:r w:rsidRPr="0068033E">
        <w:rPr>
          <w:b/>
          <w:bCs/>
          <w:sz w:val="24"/>
          <w:szCs w:val="24"/>
          <w:lang w:val="kk-KZ"/>
        </w:rPr>
        <w:t xml:space="preserve"> сарапшысы </w:t>
      </w:r>
      <w:r w:rsidRPr="0068033E">
        <w:rPr>
          <w:rFonts w:eastAsia="Calibri"/>
          <w:b/>
          <w:bCs/>
          <w:sz w:val="24"/>
          <w:szCs w:val="24"/>
          <w:lang w:val="kk-KZ"/>
        </w:rPr>
        <w:t>С-5 санаты (1 бірлік)</w:t>
      </w:r>
    </w:p>
    <w:p w:rsidR="00AF7DC9" w:rsidRDefault="0068033E" w:rsidP="003C73BC">
      <w:pPr>
        <w:jc w:val="both"/>
        <w:rPr>
          <w:rFonts w:ascii="KZ Times New Roman"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аза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стан</w:t>
      </w:r>
      <w:r w:rsidR="00AF7DC9" w:rsidRPr="00CD5A8C">
        <w:rPr>
          <w:rFonts w:ascii="KZ Times New Roman" w:hAnsi="KZ Times New Roman"/>
          <w:sz w:val="24"/>
          <w:szCs w:val="24"/>
          <w:lang w:val="kk-KZ"/>
        </w:rPr>
        <w:t xml:space="preserve"> Республикасыны</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мемлекеттік органдарымен,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Р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М </w:t>
      </w:r>
      <w:r w:rsidR="00AF7DC9" w:rsidRPr="00CD5A8C">
        <w:rPr>
          <w:rFonts w:ascii="KZ Times New Roman" w:hAnsi="KZ Times New Roman" w:cs="Arial"/>
          <w:sz w:val="24"/>
          <w:szCs w:val="24"/>
          <w:lang w:val="kk-KZ"/>
        </w:rPr>
        <w:t>құ</w:t>
      </w:r>
      <w:r w:rsidR="00AF7DC9" w:rsidRPr="00CD5A8C">
        <w:rPr>
          <w:rFonts w:ascii="KZ Times New Roman" w:hAnsi="KZ Times New Roman" w:cs="Calibri"/>
          <w:sz w:val="24"/>
          <w:szCs w:val="24"/>
          <w:lang w:val="kk-KZ"/>
        </w:rPr>
        <w:t>рылымды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б</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лімшелерімен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не </w:t>
      </w:r>
      <w:r w:rsidR="00AF7DC9" w:rsidRPr="00CD5A8C">
        <w:rPr>
          <w:rFonts w:ascii="KZ Times New Roman" w:hAnsi="KZ Times New Roman" w:cs="Arial"/>
          <w:sz w:val="24"/>
          <w:szCs w:val="24"/>
          <w:lang w:val="kk-KZ"/>
        </w:rPr>
        <w:t>Комитеттің</w:t>
      </w:r>
      <w:r w:rsidR="00AF7DC9" w:rsidRPr="00CD5A8C">
        <w:rPr>
          <w:rFonts w:ascii="KZ Times New Roman" w:hAnsi="KZ Times New Roman" w:cs="Calibri"/>
          <w:sz w:val="24"/>
          <w:szCs w:val="24"/>
          <w:lang w:val="kk-KZ"/>
        </w:rPr>
        <w:t xml:space="preserve"> 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армаларымен </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 xml:space="preserve">зара </w:t>
      </w:r>
      <w:r w:rsidR="00AF7DC9" w:rsidRPr="00CD5A8C">
        <w:rPr>
          <w:rFonts w:ascii="KZ Times New Roman" w:hAnsi="KZ Times New Roman" w:cs="Arial"/>
          <w:sz w:val="24"/>
          <w:szCs w:val="24"/>
          <w:lang w:val="kk-KZ"/>
        </w:rPr>
        <w:t xml:space="preserve">іс-қимылды </w:t>
      </w:r>
      <w:r w:rsidR="00AF7DC9" w:rsidRPr="00CD5A8C">
        <w:rPr>
          <w:rFonts w:ascii="KZ Times New Roman" w:hAnsi="KZ Times New Roman" w:cs="Calibri"/>
          <w:sz w:val="24"/>
          <w:szCs w:val="24"/>
          <w:lang w:val="kk-KZ"/>
        </w:rPr>
        <w:t>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зеге асыру; </w:t>
      </w:r>
      <w:r w:rsidR="00AF7DC9" w:rsidRPr="00CD5A8C">
        <w:rPr>
          <w:rFonts w:ascii="KZ Times New Roman" w:hAnsi="KZ Times New Roman"/>
          <w:sz w:val="24"/>
          <w:szCs w:val="24"/>
          <w:lang w:val="kk-KZ"/>
        </w:rPr>
        <w:t>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 құ</w:t>
      </w:r>
      <w:r w:rsidR="00AF7DC9" w:rsidRPr="00CD5A8C">
        <w:rPr>
          <w:rFonts w:ascii="KZ Times New Roman" w:hAnsi="KZ Times New Roman" w:cs="Calibri"/>
          <w:sz w:val="24"/>
          <w:szCs w:val="24"/>
          <w:lang w:val="kk-KZ"/>
        </w:rPr>
        <w:t xml:space="preserve">зыреті шегінде нормативтік </w:t>
      </w:r>
      <w:r w:rsidR="00AF7DC9" w:rsidRPr="00CD5A8C">
        <w:rPr>
          <w:rFonts w:ascii="KZ Times New Roman" w:hAnsi="KZ Times New Roman" w:cs="Arial"/>
          <w:sz w:val="24"/>
          <w:szCs w:val="24"/>
          <w:lang w:val="kk-KZ"/>
        </w:rPr>
        <w:t>құқ</w:t>
      </w:r>
      <w:r w:rsidR="00AF7DC9" w:rsidRPr="00CD5A8C">
        <w:rPr>
          <w:rFonts w:ascii="KZ Times New Roman" w:hAnsi="KZ Times New Roman" w:cs="Calibri"/>
          <w:sz w:val="24"/>
          <w:szCs w:val="24"/>
          <w:lang w:val="kk-KZ"/>
        </w:rPr>
        <w:t>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ты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актілерді,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аза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стан Республикасыны</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за</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намалы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актілеріні</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жобаларын </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зірлеу ж</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ніндегі ж</w:t>
      </w:r>
      <w:r w:rsidR="00AF7DC9" w:rsidRPr="00CD5A8C">
        <w:rPr>
          <w:rFonts w:ascii="KZ Times New Roman" w:hAnsi="KZ Times New Roman" w:cs="Arial"/>
          <w:sz w:val="24"/>
          <w:szCs w:val="24"/>
          <w:lang w:val="kk-KZ"/>
        </w:rPr>
        <w:t>ұ</w:t>
      </w:r>
      <w:r w:rsidR="00AF7DC9" w:rsidRPr="00CD5A8C">
        <w:rPr>
          <w:rFonts w:ascii="KZ Times New Roman" w:hAnsi="KZ Times New Roman" w:cs="Calibri"/>
          <w:sz w:val="24"/>
          <w:szCs w:val="24"/>
          <w:lang w:val="kk-KZ"/>
        </w:rPr>
        <w:t xml:space="preserve">мыс топтарына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атысу; </w:t>
      </w:r>
      <w:r w:rsidR="00AF7DC9" w:rsidRPr="00CD5A8C">
        <w:rPr>
          <w:rFonts w:ascii="KZ Times New Roman" w:hAnsi="KZ Times New Roman"/>
          <w:sz w:val="24"/>
          <w:szCs w:val="24"/>
          <w:lang w:val="kk-KZ"/>
        </w:rPr>
        <w:t>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 құ</w:t>
      </w:r>
      <w:r w:rsidR="00AF7DC9" w:rsidRPr="00CD5A8C">
        <w:rPr>
          <w:rFonts w:ascii="KZ Times New Roman" w:hAnsi="KZ Times New Roman" w:cs="Calibri"/>
          <w:sz w:val="24"/>
          <w:szCs w:val="24"/>
          <w:lang w:val="kk-KZ"/>
        </w:rPr>
        <w:t>зыретіне кіретін м</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селелер бойынша </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дістемелік </w:t>
      </w:r>
      <w:r w:rsidR="00AF7DC9" w:rsidRPr="00CD5A8C">
        <w:rPr>
          <w:rFonts w:ascii="KZ Times New Roman" w:hAnsi="KZ Times New Roman" w:cs="Arial"/>
          <w:sz w:val="24"/>
          <w:szCs w:val="24"/>
          <w:lang w:val="kk-KZ"/>
        </w:rPr>
        <w:t>ұ</w:t>
      </w:r>
      <w:r w:rsidR="00AF7DC9" w:rsidRPr="00CD5A8C">
        <w:rPr>
          <w:rFonts w:ascii="KZ Times New Roman" w:hAnsi="KZ Times New Roman" w:cs="Calibri"/>
          <w:sz w:val="24"/>
          <w:szCs w:val="24"/>
          <w:lang w:val="kk-KZ"/>
        </w:rPr>
        <w:t xml:space="preserve">сыныстарды </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зірлеуді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зеге асыру; </w:t>
      </w:r>
      <w:r w:rsidR="00AF7DC9" w:rsidRPr="00CD5A8C">
        <w:rPr>
          <w:rFonts w:ascii="KZ Times New Roman" w:hAnsi="KZ Times New Roman"/>
          <w:sz w:val="24"/>
          <w:szCs w:val="24"/>
          <w:lang w:val="kk-KZ"/>
        </w:rPr>
        <w:t>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 құ</w:t>
      </w:r>
      <w:r w:rsidR="00AF7DC9" w:rsidRPr="00CD5A8C">
        <w:rPr>
          <w:rFonts w:ascii="KZ Times New Roman" w:hAnsi="KZ Times New Roman" w:cs="Calibri"/>
          <w:sz w:val="24"/>
          <w:szCs w:val="24"/>
          <w:lang w:val="kk-KZ"/>
        </w:rPr>
        <w:t>зыретіне кіретін м</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селелер бойынша </w:t>
      </w:r>
      <w:r w:rsidR="00AF7DC9" w:rsidRPr="00CD5A8C">
        <w:rPr>
          <w:rFonts w:ascii="KZ Times New Roman" w:hAnsi="KZ Times New Roman" w:cs="Arial"/>
          <w:sz w:val="24"/>
          <w:szCs w:val="24"/>
          <w:lang w:val="kk-KZ"/>
        </w:rPr>
        <w:t>Комитеттің</w:t>
      </w:r>
      <w:r w:rsidR="00AF7DC9" w:rsidRPr="00CD5A8C">
        <w:rPr>
          <w:rFonts w:ascii="KZ Times New Roman" w:hAnsi="KZ Times New Roman" w:cs="Calibri"/>
          <w:sz w:val="24"/>
          <w:szCs w:val="24"/>
          <w:lang w:val="kk-KZ"/>
        </w:rPr>
        <w:t xml:space="preserve"> 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армаларына, аума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ты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мемлекеттік кірістер органдарына, салы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т</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 xml:space="preserve">леушілерге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ажетті консультациялы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к</w:t>
      </w:r>
      <w:r w:rsidR="00AF7DC9" w:rsidRPr="00CD5A8C">
        <w:rPr>
          <w:rFonts w:ascii="KZ Times New Roman" w:hAnsi="KZ Times New Roman" w:cs="Arial"/>
          <w:sz w:val="24"/>
          <w:szCs w:val="24"/>
          <w:lang w:val="kk-KZ"/>
        </w:rPr>
        <w:t>ө</w:t>
      </w:r>
      <w:r w:rsidR="00AF7DC9" w:rsidRPr="00CD5A8C">
        <w:rPr>
          <w:rFonts w:ascii="KZ Times New Roman" w:hAnsi="KZ Times New Roman"/>
          <w:sz w:val="24"/>
          <w:szCs w:val="24"/>
          <w:lang w:val="kk-KZ"/>
        </w:rPr>
        <w:t>мек к</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 xml:space="preserve">рсету; </w:t>
      </w:r>
      <w:r w:rsidR="00AF7DC9" w:rsidRPr="00CD5A8C">
        <w:rPr>
          <w:rFonts w:ascii="KZ Times New Roman" w:hAnsi="KZ Times New Roman"/>
          <w:sz w:val="24"/>
          <w:szCs w:val="24"/>
          <w:lang w:val="kk-KZ"/>
        </w:rPr>
        <w:t>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 құ</w:t>
      </w:r>
      <w:r w:rsidR="00AF7DC9" w:rsidRPr="00CD5A8C">
        <w:rPr>
          <w:rFonts w:ascii="KZ Times New Roman" w:hAnsi="KZ Times New Roman" w:cs="Calibri"/>
          <w:sz w:val="24"/>
          <w:szCs w:val="24"/>
          <w:lang w:val="kk-KZ"/>
        </w:rPr>
        <w:t>зыретіне кіретін м</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селелер бойынша </w:t>
      </w:r>
      <w:r w:rsidR="00AF7DC9" w:rsidRPr="00CD5A8C">
        <w:rPr>
          <w:rFonts w:ascii="KZ Times New Roman" w:hAnsi="KZ Times New Roman" w:cs="Arial"/>
          <w:sz w:val="24"/>
          <w:szCs w:val="24"/>
          <w:lang w:val="kk-KZ"/>
        </w:rPr>
        <w:t>құ</w:t>
      </w:r>
      <w:r w:rsidR="00AF7DC9" w:rsidRPr="00CD5A8C">
        <w:rPr>
          <w:rFonts w:ascii="KZ Times New Roman" w:hAnsi="KZ Times New Roman" w:cs="Calibri"/>
          <w:sz w:val="24"/>
          <w:szCs w:val="24"/>
          <w:lang w:val="kk-KZ"/>
        </w:rPr>
        <w:t>жаттарды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не 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паратты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материалдарды дайындау</w:t>
      </w:r>
      <w:r w:rsidR="00AF7DC9" w:rsidRPr="00CD5A8C">
        <w:rPr>
          <w:rFonts w:ascii="KZ Times New Roman" w:hAnsi="KZ Times New Roman" w:cs="Arial"/>
          <w:sz w:val="24"/>
          <w:szCs w:val="24"/>
          <w:lang w:val="kk-KZ"/>
        </w:rPr>
        <w:t>ғ</w:t>
      </w:r>
      <w:r w:rsidR="00AF7DC9" w:rsidRPr="00CD5A8C">
        <w:rPr>
          <w:rFonts w:ascii="KZ Times New Roman" w:hAnsi="KZ Times New Roman" w:cs="Calibri"/>
          <w:sz w:val="24"/>
          <w:szCs w:val="24"/>
          <w:lang w:val="kk-KZ"/>
        </w:rPr>
        <w:t xml:space="preserve">а </w:t>
      </w:r>
      <w:r w:rsidR="00AF7DC9" w:rsidRPr="00CD5A8C">
        <w:rPr>
          <w:rFonts w:ascii="KZ Times New Roman" w:hAnsi="KZ Times New Roman" w:cs="Arial"/>
          <w:sz w:val="24"/>
          <w:szCs w:val="24"/>
          <w:lang w:val="kk-KZ"/>
        </w:rPr>
        <w:t>Комитеттің</w:t>
      </w:r>
      <w:r w:rsidR="00AF7DC9" w:rsidRPr="00CD5A8C">
        <w:rPr>
          <w:rFonts w:ascii="KZ Times New Roman" w:hAnsi="KZ Times New Roman" w:cs="Calibri"/>
          <w:sz w:val="24"/>
          <w:szCs w:val="24"/>
          <w:lang w:val="kk-KZ"/>
        </w:rPr>
        <w:t xml:space="preserve"> 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 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армаларымен бірлесе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атысу; </w:t>
      </w:r>
      <w:r w:rsidR="00AF7DC9" w:rsidRPr="00CD5A8C">
        <w:rPr>
          <w:rFonts w:ascii="KZ Times New Roman" w:hAnsi="KZ Times New Roman"/>
          <w:sz w:val="24"/>
          <w:szCs w:val="24"/>
          <w:lang w:val="kk-KZ"/>
        </w:rPr>
        <w:t>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 құ</w:t>
      </w:r>
      <w:r w:rsidR="00AF7DC9" w:rsidRPr="00CD5A8C">
        <w:rPr>
          <w:rFonts w:ascii="KZ Times New Roman" w:hAnsi="KZ Times New Roman" w:cs="Calibri"/>
          <w:sz w:val="24"/>
          <w:szCs w:val="24"/>
          <w:lang w:val="kk-KZ"/>
        </w:rPr>
        <w:t>зыреті б</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лігінде аума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ты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мемлекеттік кірістер органдарыны</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экономикалы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-ба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ылау ж</w:t>
      </w:r>
      <w:r w:rsidR="00AF7DC9" w:rsidRPr="00CD5A8C">
        <w:rPr>
          <w:rFonts w:ascii="KZ Times New Roman" w:hAnsi="KZ Times New Roman" w:cs="Arial"/>
          <w:sz w:val="24"/>
          <w:szCs w:val="24"/>
          <w:lang w:val="kk-KZ"/>
        </w:rPr>
        <w:t>ұ</w:t>
      </w:r>
      <w:r w:rsidR="00AF7DC9" w:rsidRPr="00CD5A8C">
        <w:rPr>
          <w:rFonts w:ascii="KZ Times New Roman" w:hAnsi="KZ Times New Roman" w:cs="Calibri"/>
          <w:sz w:val="24"/>
          <w:szCs w:val="24"/>
          <w:lang w:val="kk-KZ"/>
        </w:rPr>
        <w:t>мысына</w:t>
      </w:r>
      <w:r w:rsidR="00AF7DC9" w:rsidRPr="00CD5A8C">
        <w:rPr>
          <w:rFonts w:ascii="KZ Times New Roman" w:hAnsi="KZ Times New Roman"/>
          <w:sz w:val="24"/>
          <w:szCs w:val="24"/>
          <w:lang w:val="kk-KZ"/>
        </w:rPr>
        <w:t xml:space="preserve">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ргізілетін тексерулерге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атысу;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Р</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М Комитет басшыларыны</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тапсырмаларына с</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йкес о</w:t>
      </w:r>
      <w:r w:rsidR="00AF7DC9" w:rsidRPr="00CD5A8C">
        <w:rPr>
          <w:rFonts w:ascii="KZ Times New Roman" w:hAnsi="KZ Times New Roman" w:cs="Arial"/>
          <w:sz w:val="24"/>
          <w:szCs w:val="24"/>
          <w:lang w:val="kk-KZ"/>
        </w:rPr>
        <w:t>ғ</w:t>
      </w:r>
      <w:r w:rsidR="00AF7DC9" w:rsidRPr="00CD5A8C">
        <w:rPr>
          <w:rFonts w:ascii="KZ Times New Roman" w:hAnsi="KZ Times New Roman" w:cs="Calibri"/>
          <w:sz w:val="24"/>
          <w:szCs w:val="24"/>
          <w:lang w:val="kk-KZ"/>
        </w:rPr>
        <w:t>ан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ктелген </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зге, сондай-а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w:t>
      </w:r>
      <w:r w:rsidR="00AF7DC9" w:rsidRPr="00CD5A8C">
        <w:rPr>
          <w:rFonts w:ascii="KZ Times New Roman" w:hAnsi="KZ Times New Roman" w:cs="Calibri"/>
          <w:sz w:val="24"/>
          <w:szCs w:val="24"/>
          <w:lang w:val="kk-KZ"/>
        </w:rPr>
        <w:t xml:space="preserve"> функцияларынан шы</w:t>
      </w:r>
      <w:r w:rsidR="00AF7DC9" w:rsidRPr="00CD5A8C">
        <w:rPr>
          <w:rFonts w:ascii="KZ Times New Roman" w:hAnsi="KZ Times New Roman" w:cs="Arial"/>
          <w:sz w:val="24"/>
          <w:szCs w:val="24"/>
          <w:lang w:val="kk-KZ"/>
        </w:rPr>
        <w:t>ғ</w:t>
      </w:r>
      <w:r w:rsidR="00AF7DC9" w:rsidRPr="00CD5A8C">
        <w:rPr>
          <w:rFonts w:ascii="KZ Times New Roman" w:hAnsi="KZ Times New Roman" w:cs="Calibri"/>
          <w:sz w:val="24"/>
          <w:szCs w:val="24"/>
          <w:lang w:val="kk-KZ"/>
        </w:rPr>
        <w:t xml:space="preserve">атын міндетті орындауды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амтамасыз ету; </w:t>
      </w:r>
      <w:r w:rsidR="00AF7DC9" w:rsidRPr="00CD5A8C">
        <w:rPr>
          <w:rFonts w:ascii="KZ Times New Roman" w:hAnsi="KZ Times New Roman"/>
          <w:sz w:val="24"/>
          <w:szCs w:val="24"/>
          <w:lang w:val="kk-KZ"/>
        </w:rPr>
        <w:t>т</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сіндірме сипатында</w:t>
      </w:r>
      <w:r w:rsidR="00AF7DC9" w:rsidRPr="00CD5A8C">
        <w:rPr>
          <w:rFonts w:ascii="KZ Times New Roman" w:hAnsi="KZ Times New Roman" w:cs="Arial"/>
          <w:sz w:val="24"/>
          <w:szCs w:val="24"/>
          <w:lang w:val="kk-KZ"/>
        </w:rPr>
        <w:t>ғ</w:t>
      </w:r>
      <w:r w:rsidR="00AF7DC9" w:rsidRPr="00CD5A8C">
        <w:rPr>
          <w:rFonts w:ascii="KZ Times New Roman" w:hAnsi="KZ Times New Roman" w:cs="Calibri"/>
          <w:sz w:val="24"/>
          <w:szCs w:val="24"/>
          <w:lang w:val="kk-KZ"/>
        </w:rPr>
        <w:t>ы хаттарды дайындауды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зеге асыру; </w:t>
      </w:r>
      <w:r w:rsidR="00AF7DC9" w:rsidRPr="00CD5A8C">
        <w:rPr>
          <w:rFonts w:ascii="KZ Times New Roman" w:hAnsi="KZ Times New Roman"/>
          <w:sz w:val="24"/>
          <w:szCs w:val="24"/>
          <w:lang w:val="kk-KZ"/>
        </w:rPr>
        <w:t>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 құ</w:t>
      </w:r>
      <w:r w:rsidR="00AF7DC9" w:rsidRPr="00CD5A8C">
        <w:rPr>
          <w:rFonts w:ascii="KZ Times New Roman" w:hAnsi="KZ Times New Roman" w:cs="Calibri"/>
          <w:sz w:val="24"/>
          <w:szCs w:val="24"/>
          <w:lang w:val="kk-KZ"/>
        </w:rPr>
        <w:t>зыреті</w:t>
      </w:r>
      <w:r w:rsidR="00AF7DC9" w:rsidRPr="00CD5A8C">
        <w:rPr>
          <w:rFonts w:ascii="KZ Times New Roman" w:hAnsi="KZ Times New Roman"/>
          <w:sz w:val="24"/>
          <w:szCs w:val="24"/>
          <w:lang w:val="kk-KZ"/>
        </w:rPr>
        <w:t xml:space="preserve"> шегінде, салы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салу ж</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ніндегі м</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селелерді дайындауды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не б</w:t>
      </w:r>
      <w:r w:rsidR="00AF7DC9" w:rsidRPr="00CD5A8C">
        <w:rPr>
          <w:rFonts w:ascii="KZ Times New Roman" w:hAnsi="KZ Times New Roman" w:cs="Arial"/>
          <w:sz w:val="24"/>
          <w:szCs w:val="24"/>
          <w:lang w:val="kk-KZ"/>
        </w:rPr>
        <w:t>ұқ</w:t>
      </w:r>
      <w:r w:rsidR="00AF7DC9" w:rsidRPr="00CD5A8C">
        <w:rPr>
          <w:rFonts w:ascii="KZ Times New Roman" w:hAnsi="KZ Times New Roman" w:cs="Calibri"/>
          <w:sz w:val="24"/>
          <w:szCs w:val="24"/>
          <w:lang w:val="kk-KZ"/>
        </w:rPr>
        <w:t>аралы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парат </w:t>
      </w:r>
      <w:r w:rsidR="00AF7DC9" w:rsidRPr="00CD5A8C">
        <w:rPr>
          <w:rFonts w:ascii="KZ Times New Roman" w:hAnsi="KZ Times New Roman" w:cs="Arial"/>
          <w:sz w:val="24"/>
          <w:szCs w:val="24"/>
          <w:lang w:val="kk-KZ"/>
        </w:rPr>
        <w:t>құ</w:t>
      </w:r>
      <w:r w:rsidR="00AF7DC9" w:rsidRPr="00CD5A8C">
        <w:rPr>
          <w:rFonts w:ascii="KZ Times New Roman" w:hAnsi="KZ Times New Roman" w:cs="Calibri"/>
          <w:sz w:val="24"/>
          <w:szCs w:val="24"/>
          <w:lang w:val="kk-KZ"/>
        </w:rPr>
        <w:t>ралдарында т</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сіндіруді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зеге асыру; </w:t>
      </w:r>
      <w:r w:rsidR="00AF7DC9" w:rsidRPr="00CD5A8C">
        <w:rPr>
          <w:rFonts w:ascii="KZ Times New Roman" w:hAnsi="KZ Times New Roman"/>
          <w:sz w:val="24"/>
          <w:szCs w:val="24"/>
          <w:lang w:val="kk-KZ"/>
        </w:rPr>
        <w:t>салы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т</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 xml:space="preserve">леушілер </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ткізетін семинарлардың ж</w:t>
      </w:r>
      <w:r w:rsidR="00AF7DC9" w:rsidRPr="00CD5A8C">
        <w:rPr>
          <w:rFonts w:ascii="KZ Times New Roman" w:hAnsi="KZ Times New Roman" w:cs="Arial"/>
          <w:sz w:val="24"/>
          <w:szCs w:val="24"/>
          <w:lang w:val="kk-KZ"/>
        </w:rPr>
        <w:t>ұ</w:t>
      </w:r>
      <w:r w:rsidR="00AF7DC9" w:rsidRPr="00CD5A8C">
        <w:rPr>
          <w:rFonts w:ascii="KZ Times New Roman" w:hAnsi="KZ Times New Roman" w:cs="Calibri"/>
          <w:sz w:val="24"/>
          <w:szCs w:val="24"/>
          <w:lang w:val="kk-KZ"/>
        </w:rPr>
        <w:t>мысына дайынды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ты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зеге асыру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не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атысу; </w:t>
      </w:r>
      <w:r w:rsidR="00AF7DC9" w:rsidRPr="00CD5A8C">
        <w:rPr>
          <w:rFonts w:ascii="KZ Times New Roman" w:hAnsi="KZ Times New Roman"/>
          <w:sz w:val="24"/>
          <w:szCs w:val="24"/>
          <w:lang w:val="kk-KZ"/>
        </w:rPr>
        <w:t>Бас</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арманы</w:t>
      </w:r>
      <w:r w:rsidR="00AF7DC9" w:rsidRPr="00CD5A8C">
        <w:rPr>
          <w:rFonts w:ascii="KZ Times New Roman" w:hAnsi="KZ Times New Roman" w:cs="Arial"/>
          <w:sz w:val="24"/>
          <w:szCs w:val="24"/>
          <w:lang w:val="kk-KZ"/>
        </w:rPr>
        <w:t>ң құ</w:t>
      </w:r>
      <w:r w:rsidR="00AF7DC9" w:rsidRPr="00CD5A8C">
        <w:rPr>
          <w:rFonts w:ascii="KZ Times New Roman" w:hAnsi="KZ Times New Roman" w:cs="Calibri"/>
          <w:sz w:val="24"/>
          <w:szCs w:val="24"/>
          <w:lang w:val="kk-KZ"/>
        </w:rPr>
        <w:t xml:space="preserve">зыреті шегінде </w:t>
      </w:r>
      <w:r w:rsidR="00AF7DC9" w:rsidRPr="00CD5A8C">
        <w:rPr>
          <w:rFonts w:ascii="KZ Times New Roman" w:hAnsi="KZ Times New Roman" w:cs="Arial"/>
          <w:sz w:val="24"/>
          <w:szCs w:val="24"/>
          <w:lang w:val="kk-KZ"/>
        </w:rPr>
        <w:t>ұ</w:t>
      </w:r>
      <w:r w:rsidR="00AF7DC9" w:rsidRPr="00CD5A8C">
        <w:rPr>
          <w:rFonts w:ascii="KZ Times New Roman" w:hAnsi="KZ Times New Roman" w:cs="Calibri"/>
          <w:sz w:val="24"/>
          <w:szCs w:val="24"/>
          <w:lang w:val="kk-KZ"/>
        </w:rPr>
        <w:t>сыныстар әзірлеуді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не талдауды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зеге асыру; </w:t>
      </w:r>
      <w:r w:rsidR="00AF7DC9" w:rsidRPr="00CD5A8C">
        <w:rPr>
          <w:rFonts w:ascii="KZ Times New Roman" w:hAnsi="KZ Times New Roman"/>
          <w:sz w:val="24"/>
          <w:szCs w:val="24"/>
          <w:lang w:val="kk-KZ"/>
        </w:rPr>
        <w:t>аума</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ты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мемлекеттік кірістер органдарымен </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діснамалы</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 xml:space="preserve"> ж</w:t>
      </w:r>
      <w:r w:rsidR="00AF7DC9" w:rsidRPr="00CD5A8C">
        <w:rPr>
          <w:rFonts w:ascii="KZ Times New Roman" w:hAnsi="KZ Times New Roman" w:cs="Arial"/>
          <w:sz w:val="24"/>
          <w:szCs w:val="24"/>
          <w:lang w:val="kk-KZ"/>
        </w:rPr>
        <w:t>ұ</w:t>
      </w:r>
      <w:r w:rsidR="00AF7DC9" w:rsidRPr="00CD5A8C">
        <w:rPr>
          <w:rFonts w:ascii="KZ Times New Roman" w:hAnsi="KZ Times New Roman" w:cs="Calibri"/>
          <w:sz w:val="24"/>
          <w:szCs w:val="24"/>
          <w:lang w:val="kk-KZ"/>
        </w:rPr>
        <w:t>мыстар ж</w:t>
      </w:r>
      <w:r w:rsidR="00AF7DC9" w:rsidRPr="00CD5A8C">
        <w:rPr>
          <w:rFonts w:ascii="KZ Times New Roman" w:hAnsi="KZ Times New Roman" w:cs="Arial"/>
          <w:sz w:val="24"/>
          <w:szCs w:val="24"/>
          <w:lang w:val="kk-KZ"/>
        </w:rPr>
        <w:t>ү</w:t>
      </w:r>
      <w:r w:rsidR="00AF7DC9" w:rsidRPr="00CD5A8C">
        <w:rPr>
          <w:rFonts w:ascii="KZ Times New Roman" w:hAnsi="KZ Times New Roman" w:cs="Calibri"/>
          <w:sz w:val="24"/>
          <w:szCs w:val="24"/>
          <w:lang w:val="kk-KZ"/>
        </w:rPr>
        <w:t xml:space="preserve">ргізуге </w:t>
      </w:r>
      <w:r w:rsidR="00AF7DC9" w:rsidRPr="00CD5A8C">
        <w:rPr>
          <w:rFonts w:ascii="KZ Times New Roman" w:hAnsi="KZ Times New Roman" w:cs="Arial"/>
          <w:sz w:val="24"/>
          <w:szCs w:val="24"/>
          <w:lang w:val="kk-KZ"/>
        </w:rPr>
        <w:t>қ</w:t>
      </w:r>
      <w:r w:rsidR="00AF7DC9" w:rsidRPr="00CD5A8C">
        <w:rPr>
          <w:rFonts w:ascii="KZ Times New Roman" w:hAnsi="KZ Times New Roman" w:cs="Calibri"/>
          <w:sz w:val="24"/>
          <w:szCs w:val="24"/>
          <w:lang w:val="kk-KZ"/>
        </w:rPr>
        <w:t>атысу ж</w:t>
      </w:r>
      <w:r w:rsidR="00AF7DC9" w:rsidRPr="00CD5A8C">
        <w:rPr>
          <w:rFonts w:ascii="KZ Times New Roman" w:hAnsi="KZ Times New Roman" w:cs="Arial"/>
          <w:sz w:val="24"/>
          <w:szCs w:val="24"/>
          <w:lang w:val="kk-KZ"/>
        </w:rPr>
        <w:t>ә</w:t>
      </w:r>
      <w:r w:rsidR="00AF7DC9" w:rsidRPr="00CD5A8C">
        <w:rPr>
          <w:rFonts w:ascii="KZ Times New Roman" w:hAnsi="KZ Times New Roman" w:cs="Calibri"/>
          <w:sz w:val="24"/>
          <w:szCs w:val="24"/>
          <w:lang w:val="kk-KZ"/>
        </w:rPr>
        <w:t xml:space="preserve">не </w:t>
      </w:r>
      <w:r w:rsidR="00AF7DC9" w:rsidRPr="00CD5A8C">
        <w:rPr>
          <w:rFonts w:ascii="KZ Times New Roman" w:hAnsi="KZ Times New Roman" w:cs="Arial"/>
          <w:sz w:val="24"/>
          <w:szCs w:val="24"/>
          <w:lang w:val="kk-KZ"/>
        </w:rPr>
        <w:t>ө</w:t>
      </w:r>
      <w:r w:rsidR="00AF7DC9" w:rsidRPr="00CD5A8C">
        <w:rPr>
          <w:rFonts w:ascii="KZ Times New Roman" w:hAnsi="KZ Times New Roman" w:cs="Calibri"/>
          <w:sz w:val="24"/>
          <w:szCs w:val="24"/>
          <w:lang w:val="kk-KZ"/>
        </w:rPr>
        <w:t>тк</w:t>
      </w:r>
      <w:r w:rsidR="00AF7DC9" w:rsidRPr="00CD5A8C">
        <w:rPr>
          <w:rFonts w:ascii="KZ Times New Roman" w:hAnsi="KZ Times New Roman"/>
          <w:sz w:val="24"/>
          <w:szCs w:val="24"/>
          <w:lang w:val="kk-KZ"/>
        </w:rPr>
        <w:t>ізу.</w:t>
      </w:r>
    </w:p>
    <w:p w:rsidR="0068033E" w:rsidRDefault="0068033E" w:rsidP="003C73BC">
      <w:pPr>
        <w:jc w:val="both"/>
        <w:rPr>
          <w:rFonts w:ascii="KZ Times New Roman" w:hAnsi="KZ Times New Roman"/>
          <w:bCs/>
          <w:sz w:val="24"/>
          <w:szCs w:val="24"/>
          <w:lang w:val="kk-KZ"/>
        </w:rPr>
      </w:pPr>
      <w:r w:rsidRPr="008A7F87">
        <w:rPr>
          <w:b/>
          <w:sz w:val="24"/>
          <w:szCs w:val="24"/>
          <w:lang w:val="kk-KZ"/>
        </w:rPr>
        <w:lastRenderedPageBreak/>
        <w:t xml:space="preserve">            Конкурсқа қатысушыларға қойылатын талаптар: </w:t>
      </w:r>
      <w:r w:rsidRPr="008A7F87">
        <w:rPr>
          <w:sz w:val="24"/>
          <w:szCs w:val="24"/>
          <w:lang w:val="kk-KZ"/>
        </w:rPr>
        <w:t xml:space="preserve">Жоғары білім: </w:t>
      </w:r>
      <w:r w:rsidR="00AF7DC9" w:rsidRPr="00CD5A8C">
        <w:rPr>
          <w:sz w:val="24"/>
          <w:szCs w:val="24"/>
          <w:lang w:val="kk-KZ"/>
        </w:rPr>
        <w:t xml:space="preserve">әлеуметтік ғылымдар, экономика және бизнес </w:t>
      </w:r>
      <w:r w:rsidR="00AF7DC9">
        <w:rPr>
          <w:sz w:val="24"/>
          <w:szCs w:val="24"/>
          <w:lang w:val="kk-KZ"/>
        </w:rPr>
        <w:t xml:space="preserve">(экономика, менеджмент, есеп және аудит, қаржы, мемлекеттік және жергілікті басқару) </w:t>
      </w:r>
      <w:r w:rsidR="00AF7DC9" w:rsidRPr="00CD5A8C">
        <w:rPr>
          <w:sz w:val="24"/>
          <w:szCs w:val="24"/>
          <w:lang w:val="kk-KZ"/>
        </w:rPr>
        <w:t>немесе құқық</w:t>
      </w:r>
      <w:r w:rsidR="00AF7DC9">
        <w:rPr>
          <w:sz w:val="24"/>
          <w:szCs w:val="24"/>
          <w:lang w:val="kk-KZ"/>
        </w:rPr>
        <w:t>.</w:t>
      </w:r>
      <w:r w:rsidRPr="008A7F87">
        <w:rPr>
          <w:sz w:val="24"/>
          <w:szCs w:val="24"/>
          <w:lang w:val="kk-KZ"/>
        </w:rPr>
        <w:t xml:space="preserve"> Мемлекеттік қызмет істері жөніндегі </w:t>
      </w:r>
      <w:hyperlink r:id="rId15"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CD5A8C">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Pr="00CD5A8C">
        <w:rPr>
          <w:rFonts w:ascii="KZ Times New Roman" w:eastAsia="Calibri" w:hAnsi="KZ Times New Roman" w:cs="Calibri"/>
          <w:sz w:val="24"/>
          <w:szCs w:val="24"/>
          <w:lang w:val="kk-KZ"/>
        </w:rPr>
        <w:t>(Салы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кодексі)</w:t>
      </w:r>
      <w:r w:rsidRPr="00CD5A8C">
        <w:rPr>
          <w:rFonts w:ascii="KZ Times New Roman" w:eastAsia="Calibri" w:hAnsi="KZ Times New Roman"/>
          <w:sz w:val="24"/>
          <w:szCs w:val="24"/>
          <w:lang w:val="kk-KZ"/>
        </w:rPr>
        <w:t xml:space="preserve"> білгені жөн.</w:t>
      </w:r>
    </w:p>
    <w:p w:rsidR="0068033E" w:rsidRDefault="0068033E" w:rsidP="003C73BC">
      <w:pPr>
        <w:jc w:val="both"/>
        <w:rPr>
          <w:rFonts w:ascii="KZ Times New Roman" w:hAnsi="KZ Times New Roman"/>
          <w:bCs/>
          <w:sz w:val="24"/>
          <w:szCs w:val="24"/>
          <w:lang w:val="kk-KZ"/>
        </w:rPr>
      </w:pPr>
    </w:p>
    <w:p w:rsidR="00712C88" w:rsidRPr="000B50EA" w:rsidRDefault="000B50EA"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sidR="00411D88">
        <w:rPr>
          <w:rFonts w:ascii="KZ Times New Roman" w:hAnsi="KZ Times New Roman"/>
          <w:b/>
          <w:bCs/>
          <w:sz w:val="24"/>
          <w:szCs w:val="24"/>
          <w:lang w:val="kk-KZ"/>
        </w:rPr>
        <w:t>7</w:t>
      </w:r>
      <w:r w:rsidR="00712C88" w:rsidRPr="000B50EA">
        <w:rPr>
          <w:rFonts w:ascii="KZ Times New Roman" w:hAnsi="KZ Times New Roman"/>
          <w:b/>
          <w:bCs/>
          <w:sz w:val="24"/>
          <w:szCs w:val="24"/>
          <w:lang w:val="kk-KZ"/>
        </w:rPr>
        <w:t xml:space="preserve">. </w:t>
      </w:r>
      <w:r w:rsidR="00712C88" w:rsidRPr="00CD5A8C">
        <w:rPr>
          <w:b/>
          <w:sz w:val="24"/>
          <w:szCs w:val="24"/>
          <w:lang w:val="kk-KZ"/>
        </w:rPr>
        <w:t>Талдау, статистика және тәуекелдерді басқару департаменті Талдау және статистика басқармасы</w:t>
      </w:r>
      <w:r w:rsidR="00712C88">
        <w:rPr>
          <w:b/>
          <w:sz w:val="24"/>
          <w:szCs w:val="24"/>
          <w:lang w:val="kk-KZ"/>
        </w:rPr>
        <w:t>н</w:t>
      </w:r>
      <w:r w:rsidR="00712C88" w:rsidRPr="000B50EA">
        <w:rPr>
          <w:rFonts w:ascii="KZ Times New Roman" w:hAnsi="KZ Times New Roman"/>
          <w:b/>
          <w:sz w:val="24"/>
          <w:szCs w:val="24"/>
          <w:lang w:val="kk-KZ"/>
        </w:rPr>
        <w:t>ың</w:t>
      </w:r>
      <w:r w:rsidR="00712C88" w:rsidRPr="000B50EA">
        <w:rPr>
          <w:b/>
          <w:bCs/>
          <w:sz w:val="24"/>
          <w:szCs w:val="24"/>
          <w:lang w:val="kk-KZ"/>
        </w:rPr>
        <w:t xml:space="preserve"> сарапшысы </w:t>
      </w:r>
      <w:r w:rsidR="00712C88" w:rsidRPr="000B50EA">
        <w:rPr>
          <w:rFonts w:eastAsia="Calibri"/>
          <w:b/>
          <w:bCs/>
          <w:sz w:val="24"/>
          <w:szCs w:val="24"/>
          <w:lang w:val="kk-KZ"/>
        </w:rPr>
        <w:t>С-5 санаты</w:t>
      </w:r>
      <w:r w:rsidR="00712C88">
        <w:rPr>
          <w:rFonts w:eastAsia="Calibri"/>
          <w:b/>
          <w:bCs/>
          <w:sz w:val="24"/>
          <w:szCs w:val="24"/>
          <w:lang w:val="kk-KZ"/>
        </w:rPr>
        <w:t xml:space="preserve">, </w:t>
      </w:r>
      <w:r w:rsidR="003C68E1">
        <w:rPr>
          <w:rFonts w:eastAsia="Calibri"/>
          <w:b/>
          <w:bCs/>
          <w:sz w:val="24"/>
          <w:szCs w:val="24"/>
          <w:lang w:val="kk-KZ"/>
        </w:rPr>
        <w:t>1</w:t>
      </w:r>
      <w:bookmarkStart w:id="0" w:name="_GoBack"/>
      <w:bookmarkEnd w:id="0"/>
      <w:r w:rsidR="00712C88">
        <w:rPr>
          <w:rFonts w:eastAsia="Calibri"/>
          <w:b/>
          <w:bCs/>
          <w:sz w:val="24"/>
          <w:szCs w:val="24"/>
          <w:lang w:val="kk-KZ"/>
        </w:rPr>
        <w:t xml:space="preserve"> бірлік</w:t>
      </w:r>
    </w:p>
    <w:p w:rsidR="00712C88" w:rsidRDefault="00712C88" w:rsidP="00712C88">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  </w:t>
      </w:r>
    </w:p>
    <w:p w:rsidR="00712C88" w:rsidRDefault="00712C88" w:rsidP="00712C88">
      <w:pPr>
        <w:jc w:val="both"/>
        <w:rPr>
          <w:rFonts w:ascii="KZ Times New Roman"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CD5A8C">
        <w:rPr>
          <w:sz w:val="24"/>
          <w:szCs w:val="24"/>
          <w:lang w:val="kk-KZ"/>
        </w:rPr>
        <w:t>техникалық ғылымдар және технологиялар немесе жаратылыстану ғылымдар</w:t>
      </w:r>
      <w:r>
        <w:rPr>
          <w:sz w:val="24"/>
          <w:szCs w:val="24"/>
          <w:lang w:val="kk-KZ"/>
        </w:rPr>
        <w:t xml:space="preserve"> (автоматтандыру және басқару, ақпараттық жүйелер, есептеу техникалары мен бағдарламалық қамтамасыз ету, математикалық және компьютерлік модельдеу)</w:t>
      </w:r>
      <w:r w:rsidRPr="00CD5A8C">
        <w:rPr>
          <w:sz w:val="24"/>
          <w:szCs w:val="24"/>
          <w:lang w:val="kk-KZ"/>
        </w:rPr>
        <w:t xml:space="preserve">, </w:t>
      </w:r>
      <w:r>
        <w:rPr>
          <w:sz w:val="24"/>
          <w:szCs w:val="24"/>
          <w:lang w:val="kk-KZ"/>
        </w:rPr>
        <w:t xml:space="preserve">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r w:rsidRPr="00712C88">
        <w:rPr>
          <w:sz w:val="24"/>
          <w:szCs w:val="24"/>
          <w:lang w:val="kk-KZ"/>
        </w:rPr>
        <w:t xml:space="preserve"> Мемлекеттік қызмет істері жөніндегі </w:t>
      </w:r>
      <w:hyperlink r:id="rId16"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CD5A8C">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Pr>
          <w:rFonts w:eastAsia="Calibri"/>
          <w:color w:val="000000"/>
          <w:sz w:val="24"/>
          <w:szCs w:val="24"/>
          <w:lang w:val="kk-KZ"/>
        </w:rPr>
        <w:t xml:space="preserve">. </w:t>
      </w:r>
      <w:r w:rsidRPr="00CD5A8C">
        <w:rPr>
          <w:rFonts w:ascii="KZ Times New Roman" w:hAnsi="KZ Times New Roman"/>
          <w:sz w:val="24"/>
          <w:szCs w:val="24"/>
          <w:lang w:val="kk-KZ"/>
        </w:rPr>
        <w:t xml:space="preserve"> Статистика, эконометрика, математикалық модельдеу, </w:t>
      </w:r>
      <w:r w:rsidRPr="00CD5A8C">
        <w:rPr>
          <w:color w:val="000000"/>
          <w:sz w:val="24"/>
          <w:szCs w:val="24"/>
          <w:lang w:val="kk-KZ"/>
        </w:rPr>
        <w:t>data mining, text mining</w:t>
      </w:r>
      <w:r w:rsidRPr="00CD5A8C">
        <w:rPr>
          <w:rFonts w:ascii="KZ Times New Roman" w:hAnsi="KZ Times New Roman"/>
          <w:sz w:val="24"/>
          <w:szCs w:val="24"/>
          <w:lang w:val="kk-KZ"/>
        </w:rPr>
        <w:t xml:space="preserve"> әдістерінің, </w:t>
      </w:r>
      <w:r w:rsidRPr="00CD5A8C">
        <w:rPr>
          <w:color w:val="000000"/>
          <w:sz w:val="24"/>
          <w:szCs w:val="24"/>
          <w:lang w:val="kk-KZ"/>
        </w:rPr>
        <w:t>sql сұраныс тілінің</w:t>
      </w:r>
      <w:r w:rsidRPr="00CD5A8C">
        <w:rPr>
          <w:rFonts w:ascii="KZ Times New Roman" w:hAnsi="KZ Times New Roman"/>
          <w:sz w:val="24"/>
          <w:szCs w:val="24"/>
          <w:lang w:val="kk-KZ"/>
        </w:rPr>
        <w:t xml:space="preserve"> негіздерін</w:t>
      </w:r>
      <w:r w:rsidRPr="00CD5A8C">
        <w:rPr>
          <w:color w:val="000000"/>
          <w:sz w:val="24"/>
          <w:szCs w:val="24"/>
          <w:lang w:val="kk-KZ"/>
        </w:rPr>
        <w:t xml:space="preserve">, </w:t>
      </w:r>
      <w:r w:rsidRPr="00CD5A8C">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712C88" w:rsidRDefault="00712C88" w:rsidP="00712C88">
      <w:pPr>
        <w:jc w:val="both"/>
        <w:rPr>
          <w:rFonts w:ascii="KZ Times New Roman" w:hAnsi="KZ Times New Roman"/>
          <w:bCs/>
          <w:sz w:val="24"/>
          <w:szCs w:val="24"/>
          <w:lang w:val="kk-KZ"/>
        </w:rPr>
      </w:pPr>
    </w:p>
    <w:p w:rsidR="00712C88" w:rsidRPr="000B50EA" w:rsidRDefault="00712C88"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sidR="00411D88">
        <w:rPr>
          <w:rFonts w:ascii="KZ Times New Roman" w:hAnsi="KZ Times New Roman"/>
          <w:b/>
          <w:bCs/>
          <w:sz w:val="24"/>
          <w:szCs w:val="24"/>
          <w:lang w:val="kk-KZ"/>
        </w:rPr>
        <w:t>8</w:t>
      </w:r>
      <w:r w:rsidRPr="000B50EA">
        <w:rPr>
          <w:rFonts w:ascii="KZ Times New Roman" w:hAnsi="KZ Times New Roman"/>
          <w:b/>
          <w:bCs/>
          <w:sz w:val="24"/>
          <w:szCs w:val="24"/>
          <w:lang w:val="kk-KZ"/>
        </w:rPr>
        <w:t xml:space="preserve">. </w:t>
      </w:r>
      <w:r>
        <w:rPr>
          <w:rFonts w:ascii="KZ Times New Roman" w:hAnsi="KZ Times New Roman"/>
          <w:b/>
          <w:bCs/>
          <w:sz w:val="24"/>
          <w:szCs w:val="24"/>
          <w:lang w:val="kk-KZ"/>
        </w:rPr>
        <w:t xml:space="preserve">Заң </w:t>
      </w:r>
      <w:r w:rsidRPr="00CD5A8C">
        <w:rPr>
          <w:b/>
          <w:sz w:val="24"/>
          <w:szCs w:val="24"/>
          <w:lang w:val="kk-KZ"/>
        </w:rPr>
        <w:t>басқармасы</w:t>
      </w:r>
      <w:r>
        <w:rPr>
          <w:b/>
          <w:sz w:val="24"/>
          <w:szCs w:val="24"/>
          <w:lang w:val="kk-KZ"/>
        </w:rPr>
        <w:t>н</w:t>
      </w:r>
      <w:r w:rsidRPr="000B50EA">
        <w:rPr>
          <w:rFonts w:ascii="KZ Times New Roman" w:hAnsi="KZ Times New Roman"/>
          <w:b/>
          <w:sz w:val="24"/>
          <w:szCs w:val="24"/>
          <w:lang w:val="kk-KZ"/>
        </w:rPr>
        <w:t>ың</w:t>
      </w:r>
      <w:r w:rsidRPr="000B50EA">
        <w:rPr>
          <w:b/>
          <w:bCs/>
          <w:sz w:val="24"/>
          <w:szCs w:val="24"/>
          <w:lang w:val="kk-KZ"/>
        </w:rPr>
        <w:t xml:space="preserve"> сарапшысы </w:t>
      </w:r>
      <w:r w:rsidRPr="000B50EA">
        <w:rPr>
          <w:rFonts w:eastAsia="Calibri"/>
          <w:b/>
          <w:bCs/>
          <w:sz w:val="24"/>
          <w:szCs w:val="24"/>
          <w:lang w:val="kk-KZ"/>
        </w:rPr>
        <w:t>С-5 санаты</w:t>
      </w:r>
      <w:r>
        <w:rPr>
          <w:rFonts w:eastAsia="Calibri"/>
          <w:b/>
          <w:bCs/>
          <w:sz w:val="24"/>
          <w:szCs w:val="24"/>
          <w:lang w:val="kk-KZ"/>
        </w:rPr>
        <w:t>, 1 бірлік</w:t>
      </w:r>
    </w:p>
    <w:p w:rsidR="00712C88" w:rsidRDefault="00712C88" w:rsidP="00712C88">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3C73BC" w:rsidRDefault="00712C88" w:rsidP="00712C88">
      <w:pPr>
        <w:jc w:val="both"/>
        <w:rPr>
          <w:rFonts w:ascii="KZ Times New Roman" w:hAnsi="KZ Times New Roman"/>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CD5A8C">
        <w:rPr>
          <w:sz w:val="24"/>
          <w:szCs w:val="24"/>
          <w:lang w:val="kk-KZ"/>
        </w:rPr>
        <w:t>құқық</w:t>
      </w:r>
      <w:r>
        <w:rPr>
          <w:sz w:val="24"/>
          <w:szCs w:val="24"/>
          <w:lang w:val="kk-KZ"/>
        </w:rPr>
        <w:t>.</w:t>
      </w:r>
      <w:r w:rsidRPr="00712C88">
        <w:rPr>
          <w:sz w:val="24"/>
          <w:szCs w:val="24"/>
          <w:lang w:val="kk-KZ"/>
        </w:rPr>
        <w:t xml:space="preserve"> Мемлекеттік қызмет істері жөніндегі </w:t>
      </w:r>
      <w:hyperlink r:id="rId17"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CD5A8C">
        <w:rPr>
          <w:sz w:val="24"/>
          <w:szCs w:val="24"/>
          <w:lang w:val="kk-KZ"/>
        </w:rPr>
        <w:t>«</w:t>
      </w:r>
      <w:r w:rsidRPr="00CD5A8C">
        <w:rPr>
          <w:bCs/>
          <w:sz w:val="24"/>
          <w:szCs w:val="24"/>
          <w:lang w:val="kk-KZ"/>
        </w:rPr>
        <w:t xml:space="preserve">Салық және бюджетке төленетін басқа да міндетті төлемдер туралы» (Салық кодексі) </w:t>
      </w:r>
      <w:r w:rsidRPr="00CD5A8C">
        <w:rPr>
          <w:sz w:val="24"/>
          <w:szCs w:val="24"/>
          <w:lang w:val="kk-KZ"/>
        </w:rPr>
        <w:t xml:space="preserve">Қазақстан Республикасының </w:t>
      </w:r>
      <w:r w:rsidRPr="00CD5A8C">
        <w:rPr>
          <w:bCs/>
          <w:sz w:val="24"/>
          <w:szCs w:val="24"/>
          <w:lang w:val="kk-KZ"/>
        </w:rPr>
        <w:t xml:space="preserve">кодексін, «Қазақстан Республикасындағы кеден ісі туралы» Қазақстан Республикасының Кодексін, Әкімшілік құқық бұзушылық туралы Қазақстан </w:t>
      </w:r>
      <w:r w:rsidRPr="00CD5A8C">
        <w:rPr>
          <w:bCs/>
          <w:sz w:val="24"/>
          <w:szCs w:val="24"/>
          <w:lang w:val="kk-KZ"/>
        </w:rPr>
        <w:lastRenderedPageBreak/>
        <w:t>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bCs/>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712C88" w:rsidRDefault="00712C88" w:rsidP="00712C88">
      <w:pPr>
        <w:jc w:val="both"/>
        <w:rPr>
          <w:rFonts w:ascii="KZ Times New Roman" w:hAnsi="KZ Times New Roman"/>
          <w:bCs/>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21791E">
        <w:rPr>
          <w:sz w:val="24"/>
          <w:szCs w:val="24"/>
          <w:lang w:val="kk-KZ"/>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3C68E1"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w:t>
      </w:r>
      <w:proofErr w:type="gramStart"/>
      <w:r w:rsidRPr="0050426C">
        <w:rPr>
          <w:color w:val="000000"/>
          <w:sz w:val="24"/>
          <w:szCs w:val="24"/>
        </w:rPr>
        <w:t>к</w:t>
      </w:r>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r w:rsidRPr="0050426C">
        <w:rPr>
          <w:b/>
          <w:color w:val="000000"/>
          <w:sz w:val="24"/>
          <w:szCs w:val="24"/>
        </w:rPr>
        <w:t>Өтініш</w:t>
      </w:r>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w:t>
      </w:r>
      <w:proofErr w:type="gramStart"/>
      <w:r w:rsidRPr="0050426C">
        <w:rPr>
          <w:color w:val="000000"/>
          <w:sz w:val="24"/>
          <w:szCs w:val="24"/>
        </w:rPr>
        <w:t>атысу</w:t>
      </w:r>
      <w:proofErr w:type="gramEnd"/>
      <w:r w:rsidRPr="0050426C">
        <w:rPr>
          <w:color w:val="000000"/>
          <w:sz w:val="24"/>
          <w:szCs w:val="24"/>
        </w:rPr>
        <w:t xml:space="preserve">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w:t>
      </w:r>
      <w:proofErr w:type="gramStart"/>
      <w:r w:rsidRPr="0050426C">
        <w:rPr>
          <w:color w:val="000000"/>
          <w:sz w:val="24"/>
          <w:szCs w:val="24"/>
        </w:rPr>
        <w:t>н ж</w:t>
      </w:r>
      <w:proofErr w:type="gramEnd"/>
      <w:r w:rsidRPr="0050426C">
        <w:rPr>
          <w:color w:val="000000"/>
          <w:sz w:val="24"/>
          <w:szCs w:val="24"/>
        </w:rPr>
        <w:t>әне орындауға</w:t>
      </w:r>
    </w:p>
    <w:p w:rsidR="0050426C" w:rsidRPr="0050426C" w:rsidRDefault="0050426C" w:rsidP="0050426C">
      <w:pPr>
        <w:rPr>
          <w:sz w:val="24"/>
          <w:szCs w:val="24"/>
        </w:rPr>
      </w:pPr>
      <w:r w:rsidRPr="0050426C">
        <w:rPr>
          <w:color w:val="000000"/>
          <w:sz w:val="24"/>
          <w:szCs w:val="24"/>
        </w:rPr>
        <w:t>      </w:t>
      </w:r>
      <w:proofErr w:type="gramStart"/>
      <w:r w:rsidRPr="0050426C">
        <w:rPr>
          <w:color w:val="000000"/>
          <w:sz w:val="24"/>
          <w:szCs w:val="24"/>
        </w:rPr>
        <w:t>м</w:t>
      </w:r>
      <w:proofErr w:type="gramEnd"/>
      <w:r w:rsidRPr="0050426C">
        <w:rPr>
          <w:color w:val="000000"/>
          <w:sz w:val="24"/>
          <w:szCs w:val="24"/>
        </w:rPr>
        <w:t>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w:t>
            </w:r>
            <w:proofErr w:type="gramStart"/>
            <w:r w:rsidRPr="0050426C">
              <w:rPr>
                <w:color w:val="000000"/>
                <w:sz w:val="24"/>
                <w:szCs w:val="24"/>
              </w:rPr>
              <w:t>ст</w:t>
            </w:r>
            <w:proofErr w:type="gramEnd"/>
            <w:r w:rsidRPr="0050426C">
              <w:rPr>
                <w:color w:val="000000"/>
                <w:sz w:val="24"/>
                <w:szCs w:val="24"/>
              </w:rPr>
              <w:t>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w:t>
            </w:r>
            <w:proofErr w:type="gramStart"/>
            <w:r w:rsidRPr="0050426C">
              <w:rPr>
                <w:color w:val="000000"/>
                <w:sz w:val="24"/>
                <w:szCs w:val="24"/>
              </w:rPr>
              <w:t>ні ж</w:t>
            </w:r>
            <w:proofErr w:type="gramEnd"/>
            <w:r w:rsidRPr="0050426C">
              <w:rPr>
                <w:color w:val="000000"/>
                <w:sz w:val="24"/>
                <w:szCs w:val="24"/>
              </w:rPr>
              <w:t>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w:t>
            </w:r>
            <w:proofErr w:type="gramStart"/>
            <w:r w:rsidRPr="0050426C">
              <w:rPr>
                <w:color w:val="000000"/>
                <w:sz w:val="24"/>
                <w:szCs w:val="24"/>
              </w:rPr>
              <w:t>л</w:t>
            </w:r>
            <w:proofErr w:type="gramEnd"/>
            <w:r w:rsidRPr="0050426C">
              <w:rPr>
                <w:color w:val="000000"/>
                <w:sz w:val="24"/>
                <w:szCs w:val="24"/>
              </w:rPr>
              <w:t>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w:t>
            </w:r>
            <w:proofErr w:type="gramStart"/>
            <w:r w:rsidRPr="0050426C">
              <w:rPr>
                <w:color w:val="000000"/>
                <w:sz w:val="24"/>
                <w:szCs w:val="24"/>
              </w:rPr>
              <w:t>н б</w:t>
            </w:r>
            <w:proofErr w:type="gramEnd"/>
            <w:r w:rsidRPr="0050426C">
              <w:rPr>
                <w:color w:val="000000"/>
                <w:sz w:val="24"/>
                <w:szCs w:val="24"/>
              </w:rPr>
              <w:t>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w:t>
            </w:r>
            <w:proofErr w:type="gramStart"/>
            <w:r w:rsidRPr="0050426C">
              <w:rPr>
                <w:color w:val="000000"/>
                <w:sz w:val="24"/>
                <w:szCs w:val="24"/>
              </w:rPr>
              <w:t>р</w:t>
            </w:r>
            <w:proofErr w:type="gramEnd"/>
            <w:r w:rsidRPr="0050426C">
              <w:rPr>
                <w:color w:val="000000"/>
                <w:sz w:val="24"/>
                <w:szCs w:val="24"/>
              </w:rPr>
              <w:t>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w:t>
            </w:r>
            <w:r w:rsidRPr="0050426C">
              <w:rPr>
                <w:color w:val="000000"/>
                <w:sz w:val="24"/>
                <w:szCs w:val="24"/>
              </w:rPr>
              <w:lastRenderedPageBreak/>
              <w:t>істеген кезеңіндегі бағасы көрсетіледі (мемлекеттік ә</w:t>
            </w:r>
            <w:proofErr w:type="gramStart"/>
            <w:r w:rsidRPr="0050426C">
              <w:rPr>
                <w:color w:val="000000"/>
                <w:sz w:val="24"/>
                <w:szCs w:val="24"/>
              </w:rPr>
              <w:t>к</w:t>
            </w:r>
            <w:proofErr w:type="gramEnd"/>
            <w:r w:rsidRPr="0050426C">
              <w:rPr>
                <w:color w:val="000000"/>
                <w:sz w:val="24"/>
                <w:szCs w:val="24"/>
              </w:rPr>
              <w:t>імшілік қызметшілер 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22" w:rsidRDefault="00683B22" w:rsidP="00105EF3">
      <w:r>
        <w:separator/>
      </w:r>
    </w:p>
  </w:endnote>
  <w:endnote w:type="continuationSeparator" w:id="0">
    <w:p w:rsidR="00683B22" w:rsidRDefault="00683B22"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22" w:rsidRDefault="00683B22" w:rsidP="00105EF3">
      <w:r>
        <w:separator/>
      </w:r>
    </w:p>
  </w:footnote>
  <w:footnote w:type="continuationSeparator" w:id="0">
    <w:p w:rsidR="00683B22" w:rsidRDefault="00683B22"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C68E1"/>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3B0"/>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3BBD"/>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U16000003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seitkanov@kgd.gov.kz"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8D99-DE56-4761-947F-E8A36DA0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21</cp:revision>
  <cp:lastPrinted>2015-06-26T06:04:00Z</cp:lastPrinted>
  <dcterms:created xsi:type="dcterms:W3CDTF">2017-05-17T13:27:00Z</dcterms:created>
  <dcterms:modified xsi:type="dcterms:W3CDTF">2018-05-29T05:14:00Z</dcterms:modified>
</cp:coreProperties>
</file>